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82" w:rsidRPr="00B83B34" w:rsidRDefault="00A80082" w:rsidP="00A80082">
      <w:pPr>
        <w:pStyle w:val="Heading1"/>
        <w:tabs>
          <w:tab w:val="num" w:pos="1800"/>
        </w:tabs>
        <w:jc w:val="left"/>
        <w:rPr>
          <w:szCs w:val="24"/>
        </w:rPr>
      </w:pPr>
      <w:r w:rsidRPr="00705255">
        <w:t>B.</w:t>
      </w:r>
      <w:r w:rsidRPr="00B83B34">
        <w:rPr>
          <w:sz w:val="40"/>
        </w:rPr>
        <w:t xml:space="preserve"> </w:t>
      </w:r>
      <w:r>
        <w:rPr>
          <w:szCs w:val="24"/>
        </w:rPr>
        <w:t>Troop Awards</w:t>
      </w:r>
    </w:p>
    <w:p w:rsidR="00A80082" w:rsidRPr="00705255" w:rsidRDefault="00A80082" w:rsidP="00A80082">
      <w:pPr>
        <w:pStyle w:val="Heading1"/>
        <w:jc w:val="left"/>
      </w:pPr>
    </w:p>
    <w:p w:rsidR="00A80082" w:rsidRPr="00E17ACD" w:rsidRDefault="00A80082" w:rsidP="00A80082">
      <w:pPr>
        <w:rPr>
          <w:sz w:val="22"/>
        </w:rPr>
      </w:pPr>
      <w:r w:rsidRPr="008813A7">
        <w:rPr>
          <w:sz w:val="22"/>
          <w:szCs w:val="22"/>
        </w:rPr>
        <w:t>The Camporee</w:t>
      </w:r>
      <w:r>
        <w:rPr>
          <w:sz w:val="22"/>
          <w:szCs w:val="22"/>
        </w:rPr>
        <w:t xml:space="preserve"> is not only a time of exciting events and demonstrations, but is also a forum for troops to show off their skills.</w:t>
      </w:r>
      <w:r w:rsidRPr="007C063D">
        <w:rPr>
          <w:sz w:val="22"/>
        </w:rPr>
        <w:t xml:space="preserve">  Points will be awarded in different categories</w:t>
      </w:r>
      <w:r>
        <w:rPr>
          <w:sz w:val="22"/>
        </w:rPr>
        <w:t>.</w:t>
      </w:r>
      <w:r w:rsidRPr="007C063D">
        <w:rPr>
          <w:sz w:val="22"/>
        </w:rPr>
        <w:t xml:space="preserve"> </w:t>
      </w:r>
      <w:r>
        <w:rPr>
          <w:sz w:val="22"/>
        </w:rPr>
        <w:t>T</w:t>
      </w:r>
      <w:r w:rsidRPr="007C063D">
        <w:rPr>
          <w:sz w:val="22"/>
        </w:rPr>
        <w:t>he overall best troop</w:t>
      </w:r>
      <w:r>
        <w:rPr>
          <w:sz w:val="22"/>
        </w:rPr>
        <w:t xml:space="preserve"> will be</w:t>
      </w:r>
      <w:r w:rsidRPr="007C063D">
        <w:rPr>
          <w:sz w:val="22"/>
        </w:rPr>
        <w:t xml:space="preserve"> determined for each sub-camp and </w:t>
      </w:r>
      <w:r>
        <w:rPr>
          <w:sz w:val="22"/>
        </w:rPr>
        <w:t>an</w:t>
      </w:r>
      <w:r w:rsidRPr="007C063D">
        <w:rPr>
          <w:sz w:val="22"/>
        </w:rPr>
        <w:t xml:space="preserve"> overall winner for the entire </w:t>
      </w:r>
      <w:proofErr w:type="spellStart"/>
      <w:r w:rsidRPr="007C063D">
        <w:rPr>
          <w:sz w:val="22"/>
        </w:rPr>
        <w:t>camporee</w:t>
      </w:r>
      <w:proofErr w:type="spellEnd"/>
      <w:r>
        <w:rPr>
          <w:sz w:val="22"/>
        </w:rPr>
        <w:t xml:space="preserve"> will be awarded</w:t>
      </w:r>
      <w:r w:rsidRPr="007C063D">
        <w:rPr>
          <w:sz w:val="22"/>
        </w:rPr>
        <w:t>.  Winning troops will be recognized at the Awards Ceremony on Sunday.  The winner of the award is the troop with the most cumulative points in the events listed below. We recommend training for 2</w:t>
      </w:r>
      <w:r w:rsidRPr="007C063D">
        <w:rPr>
          <w:sz w:val="22"/>
          <w:vertAlign w:val="superscript"/>
        </w:rPr>
        <w:t>nd</w:t>
      </w:r>
      <w:r w:rsidRPr="007C063D">
        <w:rPr>
          <w:sz w:val="22"/>
        </w:rPr>
        <w:t xml:space="preserve"> and 1</w:t>
      </w:r>
      <w:r w:rsidRPr="007C063D">
        <w:rPr>
          <w:sz w:val="22"/>
          <w:vertAlign w:val="superscript"/>
        </w:rPr>
        <w:t>st</w:t>
      </w:r>
      <w:r w:rsidRPr="007C063D">
        <w:rPr>
          <w:sz w:val="22"/>
        </w:rPr>
        <w:t xml:space="preserve"> class basic scout skills in order to prepare for the various sites at the </w:t>
      </w:r>
      <w:proofErr w:type="spellStart"/>
      <w:r w:rsidRPr="007C063D">
        <w:rPr>
          <w:sz w:val="22"/>
        </w:rPr>
        <w:t>camporee</w:t>
      </w:r>
      <w:proofErr w:type="spellEnd"/>
      <w:r w:rsidRPr="007C063D">
        <w:rPr>
          <w:sz w:val="22"/>
        </w:rPr>
        <w:t>.</w:t>
      </w:r>
    </w:p>
    <w:p w:rsidR="00A80082" w:rsidRPr="00B83B34" w:rsidRDefault="00A80082" w:rsidP="00A80082">
      <w:pPr>
        <w:pStyle w:val="BodyTextIndent"/>
        <w:ind w:left="360" w:firstLine="0"/>
        <w:rPr>
          <w:sz w:val="22"/>
          <w:highlight w:val="yellow"/>
        </w:rPr>
      </w:pPr>
    </w:p>
    <w:p w:rsidR="00A80082" w:rsidRPr="00B83B34" w:rsidRDefault="00A80082" w:rsidP="00A80082">
      <w:pPr>
        <w:pStyle w:val="BodyTextIndent"/>
        <w:ind w:left="360" w:firstLine="0"/>
        <w:rPr>
          <w:sz w:val="22"/>
          <w:highlight w:val="yellow"/>
        </w:rPr>
      </w:pPr>
    </w:p>
    <w:p w:rsidR="00A80082" w:rsidRPr="00E17ACD" w:rsidRDefault="00A80082" w:rsidP="00A80082">
      <w:pPr>
        <w:pStyle w:val="BodyTextIndent"/>
        <w:ind w:left="360" w:firstLine="0"/>
        <w:jc w:val="center"/>
        <w:rPr>
          <w:b/>
          <w:sz w:val="22"/>
          <w:u w:val="single"/>
        </w:rPr>
        <w:sectPr w:rsidR="00A80082" w:rsidRPr="00E17ACD" w:rsidSect="00A80082">
          <w:footerReference w:type="default" r:id="rId5"/>
          <w:pgSz w:w="12240" w:h="15840"/>
          <w:pgMar w:top="1152" w:right="1440" w:bottom="1152" w:left="1440" w:header="720" w:footer="720" w:gutter="0"/>
          <w:pgNumType w:start="0"/>
          <w:cols w:space="720"/>
          <w:titlePg/>
          <w:docGrid w:linePitch="272"/>
        </w:sectPr>
      </w:pPr>
      <w:r w:rsidRPr="00E17ACD">
        <w:rPr>
          <w:b/>
          <w:sz w:val="22"/>
          <w:u w:val="single"/>
        </w:rPr>
        <w:t>Competition Sites open on Saturday (Check Website for Updates)</w:t>
      </w:r>
      <w:r w:rsidRPr="00E17ACD">
        <w:rPr>
          <w:b/>
          <w:color w:val="000000"/>
          <w:sz w:val="36"/>
          <w:szCs w:val="36"/>
          <w:u w:val="single"/>
        </w:rPr>
        <w:t xml:space="preserve"> </w:t>
      </w:r>
    </w:p>
    <w:p w:rsidR="00A80082" w:rsidRPr="00E17ACD" w:rsidRDefault="00A80082" w:rsidP="00A80082">
      <w:pPr>
        <w:jc w:val="center"/>
        <w:rPr>
          <w:sz w:val="22"/>
        </w:rPr>
      </w:pPr>
      <w:r w:rsidRPr="00E17ACD">
        <w:rPr>
          <w:sz w:val="22"/>
        </w:rPr>
        <w:lastRenderedPageBreak/>
        <w:t>Camouflag</w:t>
      </w:r>
      <w:r>
        <w:rPr>
          <w:sz w:val="22"/>
        </w:rPr>
        <w:t>e</w:t>
      </w:r>
    </w:p>
    <w:p w:rsidR="00A80082" w:rsidRPr="00E17ACD" w:rsidRDefault="00A80082" w:rsidP="00A80082">
      <w:pPr>
        <w:jc w:val="center"/>
        <w:rPr>
          <w:sz w:val="22"/>
        </w:rPr>
      </w:pPr>
      <w:r w:rsidRPr="00E17ACD">
        <w:rPr>
          <w:sz w:val="22"/>
        </w:rPr>
        <w:t>Litter/First Aid</w:t>
      </w:r>
    </w:p>
    <w:p w:rsidR="00A80082" w:rsidRPr="00E17ACD" w:rsidRDefault="00A80082" w:rsidP="00A80082">
      <w:pPr>
        <w:jc w:val="center"/>
        <w:rPr>
          <w:sz w:val="22"/>
        </w:rPr>
      </w:pPr>
      <w:r w:rsidRPr="00E17ACD">
        <w:rPr>
          <w:sz w:val="22"/>
        </w:rPr>
        <w:t>Knot Tying</w:t>
      </w:r>
    </w:p>
    <w:p w:rsidR="00A80082" w:rsidRPr="00E17ACD" w:rsidRDefault="00A80082" w:rsidP="00A80082">
      <w:pPr>
        <w:jc w:val="center"/>
        <w:rPr>
          <w:sz w:val="22"/>
        </w:rPr>
      </w:pPr>
      <w:r w:rsidRPr="00E17ACD">
        <w:rPr>
          <w:sz w:val="22"/>
        </w:rPr>
        <w:t>Leadership Reaction Course</w:t>
      </w:r>
    </w:p>
    <w:p w:rsidR="00A80082" w:rsidRPr="00E17ACD" w:rsidRDefault="00A80082" w:rsidP="00A80082">
      <w:pPr>
        <w:jc w:val="center"/>
        <w:rPr>
          <w:sz w:val="22"/>
        </w:rPr>
      </w:pPr>
      <w:r w:rsidRPr="00E17ACD">
        <w:rPr>
          <w:sz w:val="22"/>
        </w:rPr>
        <w:t>Drill</w:t>
      </w:r>
    </w:p>
    <w:p w:rsidR="00A80082" w:rsidRPr="00E17ACD" w:rsidRDefault="00A80082" w:rsidP="00A80082">
      <w:pPr>
        <w:jc w:val="center"/>
        <w:rPr>
          <w:sz w:val="22"/>
        </w:rPr>
      </w:pPr>
      <w:proofErr w:type="spellStart"/>
      <w:r w:rsidRPr="00E17ACD">
        <w:rPr>
          <w:sz w:val="22"/>
        </w:rPr>
        <w:t>Firebuilding</w:t>
      </w:r>
      <w:proofErr w:type="spellEnd"/>
    </w:p>
    <w:p w:rsidR="00A80082" w:rsidRPr="00E17ACD" w:rsidRDefault="00A80082" w:rsidP="00A80082">
      <w:pPr>
        <w:jc w:val="center"/>
        <w:rPr>
          <w:sz w:val="22"/>
        </w:rPr>
      </w:pPr>
      <w:r>
        <w:rPr>
          <w:sz w:val="22"/>
        </w:rPr>
        <w:t>Wilderness Survival*</w:t>
      </w:r>
    </w:p>
    <w:p w:rsidR="00A80082" w:rsidRPr="00E17ACD" w:rsidRDefault="00A80082" w:rsidP="00A80082">
      <w:pPr>
        <w:jc w:val="center"/>
        <w:rPr>
          <w:sz w:val="22"/>
        </w:rPr>
      </w:pPr>
      <w:r>
        <w:rPr>
          <w:sz w:val="22"/>
        </w:rPr>
        <w:t>Ranger Challenge*</w:t>
      </w:r>
    </w:p>
    <w:p w:rsidR="00A80082" w:rsidRDefault="00A80082" w:rsidP="00A80082">
      <w:pPr>
        <w:jc w:val="center"/>
        <w:rPr>
          <w:sz w:val="22"/>
        </w:rPr>
      </w:pPr>
      <w:r w:rsidRPr="00E17ACD">
        <w:rPr>
          <w:sz w:val="22"/>
        </w:rPr>
        <w:t>Swiss Seat/One-Rope Bridge</w:t>
      </w:r>
    </w:p>
    <w:p w:rsidR="00A80082" w:rsidRPr="00E17ACD" w:rsidRDefault="00A80082" w:rsidP="00A80082">
      <w:pPr>
        <w:jc w:val="center"/>
        <w:rPr>
          <w:sz w:val="22"/>
        </w:rPr>
      </w:pPr>
      <w:r>
        <w:rPr>
          <w:sz w:val="22"/>
        </w:rPr>
        <w:t>Kim’s Game</w:t>
      </w:r>
    </w:p>
    <w:p w:rsidR="00A80082" w:rsidRDefault="00A80082" w:rsidP="00A80082">
      <w:pPr>
        <w:jc w:val="center"/>
        <w:rPr>
          <w:sz w:val="22"/>
        </w:rPr>
      </w:pPr>
      <w:r w:rsidRPr="00E17ACD">
        <w:rPr>
          <w:sz w:val="22"/>
        </w:rPr>
        <w:t>Commander’s Challenge</w:t>
      </w:r>
    </w:p>
    <w:p w:rsidR="00A80082" w:rsidRDefault="00A80082" w:rsidP="00A80082">
      <w:pPr>
        <w:jc w:val="center"/>
        <w:rPr>
          <w:sz w:val="22"/>
        </w:rPr>
      </w:pPr>
      <w:r>
        <w:rPr>
          <w:sz w:val="22"/>
        </w:rPr>
        <w:t>Zodiac Challenge</w:t>
      </w:r>
    </w:p>
    <w:p w:rsidR="00A80082" w:rsidRPr="00E17ACD" w:rsidRDefault="00A80082" w:rsidP="00A80082">
      <w:pPr>
        <w:jc w:val="center"/>
        <w:rPr>
          <w:sz w:val="22"/>
        </w:rPr>
      </w:pPr>
      <w:r>
        <w:rPr>
          <w:sz w:val="22"/>
        </w:rPr>
        <w:t>Fitness Challenge</w:t>
      </w:r>
    </w:p>
    <w:p w:rsidR="00A80082" w:rsidRDefault="00A80082" w:rsidP="00A80082">
      <w:pPr>
        <w:jc w:val="center"/>
        <w:rPr>
          <w:sz w:val="22"/>
        </w:rPr>
      </w:pPr>
      <w:r>
        <w:rPr>
          <w:sz w:val="22"/>
        </w:rPr>
        <w:t>Weapons</w:t>
      </w:r>
    </w:p>
    <w:p w:rsidR="00A80082" w:rsidRDefault="00A80082" w:rsidP="00A80082">
      <w:pPr>
        <w:jc w:val="center"/>
        <w:rPr>
          <w:sz w:val="22"/>
        </w:rPr>
      </w:pPr>
      <w:r>
        <w:rPr>
          <w:sz w:val="22"/>
        </w:rPr>
        <w:t>Knowledge Baseball</w:t>
      </w:r>
    </w:p>
    <w:p w:rsidR="00A80082" w:rsidRPr="00E17ACD" w:rsidRDefault="00A80082" w:rsidP="00A80082">
      <w:pPr>
        <w:jc w:val="center"/>
        <w:rPr>
          <w:sz w:val="22"/>
        </w:rPr>
      </w:pPr>
      <w:r>
        <w:rPr>
          <w:sz w:val="22"/>
        </w:rPr>
        <w:t>TAC Challenge</w:t>
      </w:r>
    </w:p>
    <w:p w:rsidR="00A80082" w:rsidRPr="00E17ACD" w:rsidRDefault="00A80082" w:rsidP="00A80082">
      <w:pPr>
        <w:jc w:val="center"/>
        <w:rPr>
          <w:sz w:val="22"/>
        </w:rPr>
      </w:pPr>
      <w:r w:rsidRPr="00E17ACD">
        <w:rPr>
          <w:sz w:val="22"/>
        </w:rPr>
        <w:t xml:space="preserve"> </w:t>
      </w:r>
    </w:p>
    <w:p w:rsidR="00A80082" w:rsidRPr="00B83B34" w:rsidRDefault="00A80082" w:rsidP="00A80082">
      <w:pPr>
        <w:jc w:val="center"/>
        <w:rPr>
          <w:b/>
          <w:color w:val="000000"/>
          <w:sz w:val="22"/>
          <w:highlight w:val="yellow"/>
          <w:u w:val="single"/>
        </w:rPr>
        <w:sectPr w:rsidR="00A80082" w:rsidRPr="00B83B34" w:rsidSect="00EA4D56">
          <w:type w:val="continuous"/>
          <w:pgSz w:w="12240" w:h="15840"/>
          <w:pgMar w:top="1152" w:right="1440" w:bottom="1152" w:left="1440" w:header="720" w:footer="720" w:gutter="0"/>
          <w:cols w:num="3" w:space="720" w:equalWidth="0">
            <w:col w:w="2790" w:space="360"/>
            <w:col w:w="2970" w:space="450"/>
            <w:col w:w="2790"/>
          </w:cols>
        </w:sectPr>
      </w:pPr>
    </w:p>
    <w:p w:rsidR="00A80082" w:rsidRPr="00B83B34" w:rsidRDefault="00A80082" w:rsidP="00A80082">
      <w:pPr>
        <w:rPr>
          <w:b/>
          <w:color w:val="000000"/>
          <w:sz w:val="22"/>
          <w:highlight w:val="yellow"/>
          <w:u w:val="single"/>
        </w:rPr>
      </w:pPr>
    </w:p>
    <w:p w:rsidR="00A80082" w:rsidRPr="00704FC8" w:rsidRDefault="00A80082" w:rsidP="00A80082">
      <w:pPr>
        <w:jc w:val="center"/>
        <w:rPr>
          <w:color w:val="000000"/>
          <w:sz w:val="22"/>
        </w:rPr>
      </w:pPr>
    </w:p>
    <w:p w:rsidR="00A80082" w:rsidRPr="00704FC8" w:rsidRDefault="00A80082" w:rsidP="00A80082">
      <w:pPr>
        <w:pStyle w:val="BodyTextIndent2"/>
      </w:pPr>
    </w:p>
    <w:p w:rsidR="00A80082" w:rsidRPr="00704FC8" w:rsidRDefault="00A80082" w:rsidP="00A80082">
      <w:pPr>
        <w:pStyle w:val="Heading1"/>
        <w:jc w:val="left"/>
      </w:pPr>
      <w:r w:rsidRPr="00E17ACD">
        <w:t>C. Site Descriptions (</w:t>
      </w:r>
      <w:r>
        <w:t>tentative and subject to change)</w:t>
      </w:r>
    </w:p>
    <w:p w:rsidR="00A80082" w:rsidRPr="00704FC8" w:rsidRDefault="00A80082" w:rsidP="00A80082">
      <w:pPr>
        <w:pStyle w:val="BodyTextIndent2"/>
      </w:pPr>
    </w:p>
    <w:p w:rsidR="00A80082" w:rsidRPr="00704FC8" w:rsidRDefault="00A80082" w:rsidP="00A80082">
      <w:pPr>
        <w:pStyle w:val="BodyTextIndent2"/>
        <w:numPr>
          <w:ilvl w:val="0"/>
          <w:numId w:val="6"/>
        </w:numPr>
        <w:rPr>
          <w:b/>
          <w:sz w:val="24"/>
        </w:rPr>
      </w:pPr>
      <w:r w:rsidRPr="00704FC8">
        <w:rPr>
          <w:b/>
        </w:rPr>
        <w:t>Graded Events (Round-Robin):</w:t>
      </w:r>
    </w:p>
    <w:p w:rsidR="00A80082" w:rsidRPr="00DF4F7A" w:rsidRDefault="00A80082" w:rsidP="00A80082">
      <w:pPr>
        <w:pStyle w:val="BodyTextIndent2"/>
        <w:numPr>
          <w:ilvl w:val="1"/>
          <w:numId w:val="6"/>
        </w:numPr>
        <w:contextualSpacing/>
        <w:rPr>
          <w:szCs w:val="22"/>
        </w:rPr>
      </w:pPr>
      <w:r w:rsidRPr="00DF4F7A">
        <w:rPr>
          <w:b/>
          <w:szCs w:val="22"/>
        </w:rPr>
        <w:t xml:space="preserve">Camouflage - </w:t>
      </w:r>
      <w:r w:rsidRPr="00DF4F7A">
        <w:rPr>
          <w:szCs w:val="22"/>
        </w:rPr>
        <w:t>At this site Scouts will learn how to properly apply US Army camouflage. They will be graded on their ability to apply what they have learned to a time standard.</w:t>
      </w:r>
    </w:p>
    <w:p w:rsidR="00A80082" w:rsidRPr="00DF4F7A" w:rsidRDefault="00A80082" w:rsidP="00A80082">
      <w:pPr>
        <w:pStyle w:val="BodyTextIndent2"/>
        <w:numPr>
          <w:ilvl w:val="1"/>
          <w:numId w:val="6"/>
        </w:numPr>
        <w:contextualSpacing/>
        <w:rPr>
          <w:szCs w:val="22"/>
        </w:rPr>
      </w:pPr>
      <w:r w:rsidRPr="00DF4F7A">
        <w:rPr>
          <w:b/>
          <w:szCs w:val="22"/>
        </w:rPr>
        <w:t xml:space="preserve">Litter/First Aid - </w:t>
      </w:r>
      <w:r w:rsidRPr="00DF4F7A">
        <w:rPr>
          <w:szCs w:val="22"/>
        </w:rPr>
        <w:t>At this site Scouts will fashion a litter and perform first aid techniques. Scouts will have to apply what they know to an “emergency” situation. They will be graded on proficiency and time.</w:t>
      </w:r>
    </w:p>
    <w:p w:rsidR="00A80082" w:rsidRPr="00DF4F7A" w:rsidRDefault="00A80082" w:rsidP="00A80082">
      <w:pPr>
        <w:pStyle w:val="BodyTextIndent2"/>
        <w:numPr>
          <w:ilvl w:val="1"/>
          <w:numId w:val="6"/>
        </w:numPr>
        <w:contextualSpacing/>
        <w:rPr>
          <w:szCs w:val="22"/>
        </w:rPr>
      </w:pPr>
      <w:r w:rsidRPr="00DF4F7A">
        <w:rPr>
          <w:b/>
          <w:szCs w:val="22"/>
        </w:rPr>
        <w:t xml:space="preserve">Knot Tying - </w:t>
      </w:r>
      <w:r w:rsidRPr="00DF4F7A">
        <w:rPr>
          <w:szCs w:val="22"/>
        </w:rPr>
        <w:t>Scouts will be taught how to tie various knots. They will be graded on their ability to correctly tie the knots</w:t>
      </w:r>
      <w:r>
        <w:rPr>
          <w:szCs w:val="22"/>
        </w:rPr>
        <w:t xml:space="preserve"> in a certain time limit</w:t>
      </w:r>
      <w:r w:rsidRPr="00DF4F7A">
        <w:rPr>
          <w:szCs w:val="22"/>
        </w:rPr>
        <w:t>.</w:t>
      </w:r>
    </w:p>
    <w:p w:rsidR="00A80082" w:rsidRPr="00DF4F7A" w:rsidRDefault="00A80082" w:rsidP="00A80082">
      <w:pPr>
        <w:pStyle w:val="BodyTextIndent2"/>
        <w:numPr>
          <w:ilvl w:val="1"/>
          <w:numId w:val="6"/>
        </w:numPr>
        <w:contextualSpacing/>
        <w:rPr>
          <w:szCs w:val="22"/>
        </w:rPr>
      </w:pPr>
      <w:r w:rsidRPr="00DF4F7A">
        <w:rPr>
          <w:b/>
          <w:szCs w:val="22"/>
        </w:rPr>
        <w:t xml:space="preserve">Leadership Reaction Course - </w:t>
      </w:r>
      <w:r w:rsidRPr="00DF4F7A">
        <w:rPr>
          <w:szCs w:val="22"/>
        </w:rPr>
        <w:t>At this site Scouts will be given a specific problem to solve using given materials. The Scouts will be graded by time with time added to their score for errors (touching minefield).</w:t>
      </w:r>
    </w:p>
    <w:p w:rsidR="00A80082" w:rsidRPr="00DF4F7A" w:rsidRDefault="00A80082" w:rsidP="00A80082">
      <w:pPr>
        <w:pStyle w:val="BodyTextIndent2"/>
        <w:numPr>
          <w:ilvl w:val="1"/>
          <w:numId w:val="6"/>
        </w:numPr>
        <w:contextualSpacing/>
        <w:rPr>
          <w:szCs w:val="22"/>
        </w:rPr>
      </w:pPr>
      <w:r w:rsidRPr="00DF4F7A">
        <w:rPr>
          <w:b/>
          <w:szCs w:val="22"/>
        </w:rPr>
        <w:t xml:space="preserve">Drill - </w:t>
      </w:r>
      <w:r w:rsidRPr="00DF4F7A">
        <w:rPr>
          <w:szCs w:val="22"/>
        </w:rPr>
        <w:t>This site is mandatory for every Scout in attendance.  The Scouts will learn the US Army drill and ceremonies techniques that they will use for the closing review.</w:t>
      </w:r>
    </w:p>
    <w:p w:rsidR="00A80082" w:rsidRPr="00DF4F7A" w:rsidRDefault="00A80082" w:rsidP="00A80082">
      <w:pPr>
        <w:pStyle w:val="BodyTextIndent2"/>
        <w:numPr>
          <w:ilvl w:val="1"/>
          <w:numId w:val="6"/>
        </w:numPr>
        <w:contextualSpacing/>
        <w:rPr>
          <w:szCs w:val="22"/>
        </w:rPr>
      </w:pPr>
      <w:r w:rsidRPr="00DF4F7A">
        <w:rPr>
          <w:b/>
          <w:szCs w:val="22"/>
        </w:rPr>
        <w:t xml:space="preserve">Fire Building - </w:t>
      </w:r>
      <w:r w:rsidRPr="00DF4F7A">
        <w:rPr>
          <w:szCs w:val="22"/>
        </w:rPr>
        <w:tab/>
        <w:t>At this site the Scouts will have to build a fire to burn a string that is at a given height. The Scouts will be graded on how fast they are able to burn through the string and the materials they use to build their fire.</w:t>
      </w:r>
    </w:p>
    <w:p w:rsidR="00A80082" w:rsidRPr="00DF4F7A" w:rsidRDefault="00A80082" w:rsidP="00A80082">
      <w:pPr>
        <w:pStyle w:val="PlainText"/>
        <w:numPr>
          <w:ilvl w:val="1"/>
          <w:numId w:val="6"/>
        </w:numPr>
        <w:tabs>
          <w:tab w:val="left" w:pos="1440"/>
        </w:tabs>
        <w:contextualSpacing/>
        <w:rPr>
          <w:rFonts w:ascii="Times New Roman" w:hAnsi="Times New Roman" w:cs="Times New Roman"/>
          <w:sz w:val="22"/>
          <w:szCs w:val="22"/>
        </w:rPr>
      </w:pPr>
      <w:r w:rsidRPr="00DF4F7A">
        <w:rPr>
          <w:rFonts w:ascii="Times New Roman" w:hAnsi="Times New Roman" w:cs="Times New Roman"/>
          <w:b/>
          <w:sz w:val="22"/>
          <w:szCs w:val="22"/>
        </w:rPr>
        <w:t>Wilderness Survival</w:t>
      </w:r>
      <w:r w:rsidRPr="00DF4F7A">
        <w:rPr>
          <w:rFonts w:ascii="Times New Roman" w:hAnsi="Times New Roman" w:cs="Times New Roman"/>
          <w:sz w:val="22"/>
          <w:szCs w:val="22"/>
        </w:rPr>
        <w:t>: Scouts will be given a designated amount of time to look for materials to build a shelter and then given additional time to create the shelter.  Once the shelter is graded on its' usefulness, the scouts will be required to take down the shelter and attempt to make the site look as though it was unoccupied.</w:t>
      </w:r>
    </w:p>
    <w:p w:rsidR="00A80082" w:rsidRPr="00DF4F7A" w:rsidRDefault="00A80082" w:rsidP="00A80082">
      <w:pPr>
        <w:pStyle w:val="BodyTextIndent2"/>
        <w:numPr>
          <w:ilvl w:val="1"/>
          <w:numId w:val="6"/>
        </w:numPr>
        <w:contextualSpacing/>
        <w:rPr>
          <w:szCs w:val="22"/>
        </w:rPr>
      </w:pPr>
      <w:r w:rsidRPr="00DF4F7A">
        <w:rPr>
          <w:b/>
          <w:szCs w:val="22"/>
        </w:rPr>
        <w:t xml:space="preserve">Ranger Challenge - </w:t>
      </w:r>
      <w:r w:rsidRPr="00DF4F7A">
        <w:rPr>
          <w:szCs w:val="22"/>
        </w:rPr>
        <w:t>A combination of physical events Scouts must complete (climbing ranger wall, carrying water jugs, etc.). Event requires Scouts to work together as a team to best accomplish the challenge.</w:t>
      </w:r>
    </w:p>
    <w:p w:rsidR="00A80082" w:rsidRPr="00DF4F7A" w:rsidRDefault="00A80082" w:rsidP="00A80082">
      <w:pPr>
        <w:pStyle w:val="BodyTextIndent2"/>
        <w:numPr>
          <w:ilvl w:val="1"/>
          <w:numId w:val="6"/>
        </w:numPr>
        <w:contextualSpacing/>
        <w:rPr>
          <w:szCs w:val="22"/>
        </w:rPr>
      </w:pPr>
      <w:r w:rsidRPr="00DF4F7A">
        <w:rPr>
          <w:b/>
          <w:szCs w:val="22"/>
        </w:rPr>
        <w:t xml:space="preserve">Swiss Seat/One-Rope Bridge - </w:t>
      </w:r>
      <w:r w:rsidRPr="00DF4F7A">
        <w:rPr>
          <w:szCs w:val="22"/>
        </w:rPr>
        <w:tab/>
        <w:t>Scouts will be taught how to tie a US Army rappel seat and will be graded on their ability to re-tie the seat in 90 seconds.  They will then have the opportunity to cross a One-Rope Bridge using their seat.</w:t>
      </w:r>
    </w:p>
    <w:p w:rsidR="00A80082" w:rsidRPr="00DF4F7A" w:rsidRDefault="00A80082" w:rsidP="00A80082">
      <w:pPr>
        <w:pStyle w:val="BodyTextIndent2"/>
        <w:numPr>
          <w:ilvl w:val="1"/>
          <w:numId w:val="6"/>
        </w:numPr>
        <w:contextualSpacing/>
        <w:rPr>
          <w:szCs w:val="22"/>
        </w:rPr>
      </w:pPr>
      <w:r w:rsidRPr="00DF4F7A">
        <w:rPr>
          <w:b/>
          <w:szCs w:val="22"/>
        </w:rPr>
        <w:t xml:space="preserve">Kim’s Game - </w:t>
      </w:r>
      <w:r w:rsidRPr="00DF4F7A">
        <w:rPr>
          <w:szCs w:val="22"/>
        </w:rPr>
        <w:t>Scouts will be given a certain situation to analyze to identify and remember the variety of items within the situation.  After a certain period of time, the Scouts will be asked to turn around while certain aspects of the situation previously analyzed are altered.  The Scouts will attempt to identify any changes that were made to the original site.</w:t>
      </w:r>
    </w:p>
    <w:p w:rsidR="00A80082" w:rsidRPr="00DF4F7A" w:rsidRDefault="00A80082" w:rsidP="00A80082">
      <w:pPr>
        <w:pStyle w:val="BodyTextIndent2"/>
        <w:numPr>
          <w:ilvl w:val="1"/>
          <w:numId w:val="6"/>
        </w:numPr>
        <w:contextualSpacing/>
        <w:rPr>
          <w:szCs w:val="22"/>
        </w:rPr>
      </w:pPr>
      <w:r w:rsidRPr="00DF4F7A">
        <w:rPr>
          <w:b/>
          <w:szCs w:val="22"/>
        </w:rPr>
        <w:t xml:space="preserve">Commander’s Challenge - </w:t>
      </w:r>
      <w:r w:rsidRPr="00DF4F7A">
        <w:rPr>
          <w:szCs w:val="22"/>
        </w:rPr>
        <w:t>This event will not be announced until the Camporee. It will be both physically and mentally tough and designed with a military background.</w:t>
      </w:r>
    </w:p>
    <w:p w:rsidR="00A80082" w:rsidRPr="00DF4F7A" w:rsidRDefault="00A80082" w:rsidP="00A80082">
      <w:pPr>
        <w:pStyle w:val="BodyTextIndent2"/>
        <w:numPr>
          <w:ilvl w:val="1"/>
          <w:numId w:val="6"/>
        </w:numPr>
        <w:contextualSpacing/>
        <w:rPr>
          <w:szCs w:val="22"/>
        </w:rPr>
      </w:pPr>
      <w:r>
        <w:rPr>
          <w:b/>
          <w:szCs w:val="22"/>
        </w:rPr>
        <w:t>Zodiac Challenge</w:t>
      </w:r>
      <w:r w:rsidRPr="00DF4F7A">
        <w:rPr>
          <w:b/>
          <w:szCs w:val="22"/>
        </w:rPr>
        <w:t xml:space="preserve"> - </w:t>
      </w:r>
      <w:r w:rsidRPr="00DF4F7A">
        <w:rPr>
          <w:szCs w:val="22"/>
        </w:rPr>
        <w:t>The RB-15, also known as a Zodiac, is a US Army raft. If these are not available due to supply issues, we will use canoes.  The Scouts will have to negotiate a course on the lake. The fastest patrol will win this site.</w:t>
      </w:r>
    </w:p>
    <w:p w:rsidR="00A80082" w:rsidRPr="00DF4F7A" w:rsidRDefault="00A80082" w:rsidP="00A80082">
      <w:pPr>
        <w:pStyle w:val="BodyTextIndent2"/>
        <w:numPr>
          <w:ilvl w:val="1"/>
          <w:numId w:val="6"/>
        </w:numPr>
        <w:rPr>
          <w:szCs w:val="22"/>
        </w:rPr>
      </w:pPr>
      <w:r w:rsidRPr="00DF4F7A">
        <w:rPr>
          <w:b/>
        </w:rPr>
        <w:t xml:space="preserve">Fitness Challenge - </w:t>
      </w:r>
      <w:r w:rsidRPr="00DF4F7A">
        <w:t>Fitness is a critical aspect of military life.  The Scouts will be graded on the relative fitness of their patrol</w:t>
      </w:r>
      <w:r>
        <w:t xml:space="preserve"> through participation in physical activities such as push-ups and sit-ups</w:t>
      </w:r>
      <w:r w:rsidRPr="00DF4F7A">
        <w:t>.</w:t>
      </w:r>
    </w:p>
    <w:p w:rsidR="00A80082" w:rsidRPr="00DF4F7A" w:rsidRDefault="00A80082" w:rsidP="00A80082">
      <w:pPr>
        <w:pStyle w:val="BodyTextIndent2"/>
        <w:numPr>
          <w:ilvl w:val="1"/>
          <w:numId w:val="6"/>
        </w:numPr>
        <w:rPr>
          <w:szCs w:val="22"/>
        </w:rPr>
      </w:pPr>
      <w:r w:rsidRPr="00DF4F7A">
        <w:rPr>
          <w:b/>
        </w:rPr>
        <w:t>Weapons –</w:t>
      </w:r>
      <w:r w:rsidRPr="00DF4F7A">
        <w:rPr>
          <w:szCs w:val="22"/>
        </w:rPr>
        <w:t xml:space="preserve"> Scouts will be briefed on a variety of US military weapons, their capabilities, and also their uses.  Scout will be graded on how well they retained each weapons’ characteristics.</w:t>
      </w:r>
    </w:p>
    <w:p w:rsidR="00A80082" w:rsidRPr="00DF4F7A" w:rsidRDefault="00A80082" w:rsidP="00A80082">
      <w:pPr>
        <w:pStyle w:val="ListParagraph"/>
        <w:numPr>
          <w:ilvl w:val="1"/>
          <w:numId w:val="6"/>
        </w:numPr>
        <w:tabs>
          <w:tab w:val="left" w:pos="1440"/>
        </w:tabs>
        <w:spacing w:line="276" w:lineRule="auto"/>
        <w:rPr>
          <w:rFonts w:ascii="Times New Roman" w:hAnsi="Times New Roman"/>
        </w:rPr>
      </w:pPr>
      <w:r w:rsidRPr="00DF4F7A">
        <w:rPr>
          <w:rFonts w:ascii="Times New Roman" w:hAnsi="Times New Roman"/>
          <w:b/>
        </w:rPr>
        <w:t>Knowledge Baseball</w:t>
      </w:r>
      <w:r w:rsidRPr="00DF4F7A">
        <w:rPr>
          <w:rFonts w:ascii="Times New Roman" w:hAnsi="Times New Roman"/>
        </w:rPr>
        <w:t xml:space="preserve"> </w:t>
      </w:r>
      <w:r>
        <w:rPr>
          <w:rFonts w:ascii="Times New Roman" w:hAnsi="Times New Roman"/>
        </w:rPr>
        <w:t>-</w:t>
      </w:r>
      <w:r w:rsidRPr="00DF4F7A">
        <w:rPr>
          <w:rFonts w:ascii="Times New Roman" w:hAnsi="Times New Roman"/>
        </w:rPr>
        <w:t xml:space="preserve"> Scouts will play ‘baseball’ by answering questions about rank requirements, common scout skills, scouting heritage and some basic West Point knowledge.</w:t>
      </w:r>
      <w:r>
        <w:rPr>
          <w:rFonts w:ascii="Times New Roman" w:hAnsi="Times New Roman"/>
        </w:rPr>
        <w:t xml:space="preserve">  The more questions answered correctly, the more points the Scouts can score.</w:t>
      </w:r>
    </w:p>
    <w:p w:rsidR="00A80082" w:rsidRPr="00E17ACD" w:rsidRDefault="00A80082" w:rsidP="00A80082">
      <w:pPr>
        <w:pStyle w:val="ListParagraph"/>
        <w:numPr>
          <w:ilvl w:val="1"/>
          <w:numId w:val="6"/>
        </w:numPr>
        <w:tabs>
          <w:tab w:val="left" w:pos="1440"/>
        </w:tabs>
        <w:spacing w:line="276" w:lineRule="auto"/>
        <w:rPr>
          <w:rFonts w:ascii="Times New Roman" w:hAnsi="Times New Roman"/>
        </w:rPr>
      </w:pPr>
      <w:r w:rsidRPr="00DF4F7A">
        <w:rPr>
          <w:rFonts w:ascii="Times New Roman" w:hAnsi="Times New Roman"/>
          <w:b/>
        </w:rPr>
        <w:lastRenderedPageBreak/>
        <w:t xml:space="preserve">TAC Challenge </w:t>
      </w:r>
      <w:r w:rsidRPr="00DF4F7A">
        <w:rPr>
          <w:rFonts w:ascii="Times New Roman" w:hAnsi="Times New Roman"/>
        </w:rPr>
        <w:t xml:space="preserve">- Scouts will carry dummy rifles and bound through </w:t>
      </w:r>
      <w:r>
        <w:rPr>
          <w:rFonts w:ascii="Times New Roman" w:hAnsi="Times New Roman"/>
        </w:rPr>
        <w:t>woodland terrain</w:t>
      </w:r>
      <w:r w:rsidRPr="00DF4F7A">
        <w:rPr>
          <w:rFonts w:ascii="Times New Roman" w:hAnsi="Times New Roman"/>
        </w:rPr>
        <w:t xml:space="preserve"> to rescue a hostage at the end of the lane.  They will face physical obstacles and be required to react to enemy contact along the lane.</w:t>
      </w:r>
    </w:p>
    <w:p w:rsidR="00A80082" w:rsidRDefault="00A80082" w:rsidP="00A80082">
      <w:pPr>
        <w:pStyle w:val="Heading6"/>
        <w:numPr>
          <w:ilvl w:val="0"/>
          <w:numId w:val="6"/>
        </w:numPr>
        <w:rPr>
          <w:color w:val="auto"/>
          <w:sz w:val="24"/>
        </w:rPr>
      </w:pPr>
      <w:r w:rsidRPr="00704FC8">
        <w:rPr>
          <w:color w:val="auto"/>
          <w:sz w:val="24"/>
        </w:rPr>
        <w:t>Non-Graded Events:</w:t>
      </w:r>
    </w:p>
    <w:p w:rsidR="00A80082" w:rsidRPr="00C2152B" w:rsidRDefault="00A80082" w:rsidP="00A80082">
      <w:pPr>
        <w:ind w:left="720"/>
      </w:pPr>
    </w:p>
    <w:p w:rsidR="00A80082" w:rsidRPr="00F20A09" w:rsidRDefault="00A80082" w:rsidP="00A80082">
      <w:pPr>
        <w:numPr>
          <w:ilvl w:val="1"/>
          <w:numId w:val="7"/>
        </w:numPr>
        <w:tabs>
          <w:tab w:val="clear" w:pos="2160"/>
          <w:tab w:val="num" w:pos="1080"/>
        </w:tabs>
        <w:ind w:left="1440" w:hanging="720"/>
        <w:rPr>
          <w:i/>
          <w:sz w:val="22"/>
        </w:rPr>
      </w:pPr>
      <w:r w:rsidRPr="00704FC8">
        <w:rPr>
          <w:b/>
          <w:color w:val="000000"/>
          <w:sz w:val="22"/>
        </w:rPr>
        <w:t>Static Display:</w:t>
      </w:r>
      <w:r w:rsidRPr="00704FC8">
        <w:rPr>
          <w:color w:val="000000"/>
          <w:sz w:val="22"/>
        </w:rPr>
        <w:t xml:space="preserve"> </w:t>
      </w:r>
      <w:r w:rsidRPr="00F20A09">
        <w:rPr>
          <w:i/>
          <w:sz w:val="22"/>
        </w:rPr>
        <w:t xml:space="preserve">The contents of the static display will be United States Military weapons and accessories.  </w:t>
      </w:r>
    </w:p>
    <w:p w:rsidR="00A80082" w:rsidRPr="00F20A09" w:rsidRDefault="00A80082" w:rsidP="00A80082">
      <w:pPr>
        <w:pStyle w:val="BodyTextIndent2"/>
        <w:numPr>
          <w:ilvl w:val="1"/>
          <w:numId w:val="7"/>
        </w:numPr>
        <w:tabs>
          <w:tab w:val="clear" w:pos="2160"/>
          <w:tab w:val="num" w:pos="1080"/>
        </w:tabs>
        <w:ind w:left="1080"/>
        <w:rPr>
          <w:i/>
        </w:rPr>
      </w:pPr>
      <w:r w:rsidRPr="00F20A09">
        <w:rPr>
          <w:b/>
          <w:i/>
        </w:rPr>
        <w:t>Demonstrations</w:t>
      </w:r>
      <w:r w:rsidRPr="00F20A09">
        <w:rPr>
          <w:i/>
        </w:rPr>
        <w:t xml:space="preserve"> – There will be a variety of cadet club demonstrations for the scouts throughout the weekend.</w:t>
      </w:r>
    </w:p>
    <w:p w:rsidR="00A80082" w:rsidRPr="00705255" w:rsidRDefault="00A80082" w:rsidP="00A80082">
      <w:pPr>
        <w:pStyle w:val="BodyTextIndent2"/>
        <w:ind w:left="720" w:firstLine="0"/>
      </w:pPr>
    </w:p>
    <w:p w:rsidR="00A80082" w:rsidRDefault="00A80082" w:rsidP="00A80082">
      <w:pPr>
        <w:ind w:firstLine="360"/>
        <w:rPr>
          <w:b/>
          <w:sz w:val="24"/>
        </w:rPr>
      </w:pPr>
    </w:p>
    <w:p w:rsidR="00A80082" w:rsidRPr="00705255" w:rsidRDefault="00A80082" w:rsidP="00A80082">
      <w:pPr>
        <w:ind w:firstLine="360"/>
        <w:rPr>
          <w:b/>
          <w:sz w:val="24"/>
        </w:rPr>
      </w:pPr>
      <w:r w:rsidRPr="00705255">
        <w:rPr>
          <w:b/>
          <w:sz w:val="24"/>
        </w:rPr>
        <w:t>3. Other Graded Events:</w:t>
      </w:r>
    </w:p>
    <w:p w:rsidR="00A80082" w:rsidRPr="00705255" w:rsidRDefault="00A80082" w:rsidP="00A80082">
      <w:pPr>
        <w:numPr>
          <w:ilvl w:val="1"/>
          <w:numId w:val="8"/>
        </w:numPr>
        <w:tabs>
          <w:tab w:val="clear" w:pos="2160"/>
          <w:tab w:val="num" w:pos="1080"/>
        </w:tabs>
        <w:ind w:left="1440" w:hanging="720"/>
        <w:rPr>
          <w:sz w:val="22"/>
        </w:rPr>
      </w:pPr>
      <w:r w:rsidRPr="00705255">
        <w:rPr>
          <w:b/>
          <w:sz w:val="22"/>
        </w:rPr>
        <w:t xml:space="preserve">Campsite </w:t>
      </w:r>
      <w:r>
        <w:rPr>
          <w:b/>
          <w:sz w:val="22"/>
        </w:rPr>
        <w:t>Inspection</w:t>
      </w:r>
      <w:r w:rsidRPr="00705255">
        <w:rPr>
          <w:b/>
          <w:sz w:val="22"/>
        </w:rPr>
        <w:t xml:space="preserve">:  </w:t>
      </w:r>
      <w:r w:rsidRPr="00705255">
        <w:rPr>
          <w:sz w:val="22"/>
        </w:rPr>
        <w:t>Each troop will be judged on the neatness of their campsite.  Judges will be looking for planning in the layout of the troop’s area, safety, and cleanliness.</w:t>
      </w:r>
      <w:r>
        <w:rPr>
          <w:sz w:val="22"/>
        </w:rPr>
        <w:t xml:space="preserve"> </w:t>
      </w:r>
      <w:proofErr w:type="spellStart"/>
      <w:r w:rsidRPr="00E64BEB">
        <w:rPr>
          <w:b/>
          <w:sz w:val="22"/>
        </w:rPr>
        <w:t>Lightfighter</w:t>
      </w:r>
      <w:proofErr w:type="spellEnd"/>
      <w:r w:rsidRPr="00E64BEB">
        <w:rPr>
          <w:b/>
          <w:sz w:val="22"/>
        </w:rPr>
        <w:t xml:space="preserve"> troops</w:t>
      </w:r>
      <w:r>
        <w:rPr>
          <w:sz w:val="22"/>
        </w:rPr>
        <w:t xml:space="preserve"> will be graded with the expectation that every item could have been brought by them over the trail; deductions will be made for items that could not have been brought in a scout’s backpack (i.e. folding picnic tables, picnic gazebos, or the RV Camper with cable TV parked in the middle of the patrol’s site). If you are not sure whether your troop </w:t>
      </w:r>
      <w:r w:rsidRPr="00EE2FF3">
        <w:rPr>
          <w:sz w:val="22"/>
        </w:rPr>
        <w:t xml:space="preserve">applied as a </w:t>
      </w:r>
      <w:proofErr w:type="spellStart"/>
      <w:r w:rsidRPr="00EE2FF3">
        <w:rPr>
          <w:sz w:val="22"/>
        </w:rPr>
        <w:t>l</w:t>
      </w:r>
      <w:r>
        <w:rPr>
          <w:sz w:val="22"/>
        </w:rPr>
        <w:t>ight</w:t>
      </w:r>
      <w:r w:rsidRPr="00EE2FF3">
        <w:rPr>
          <w:sz w:val="22"/>
        </w:rPr>
        <w:t>fighter</w:t>
      </w:r>
      <w:proofErr w:type="spellEnd"/>
      <w:r w:rsidRPr="00EE2FF3">
        <w:rPr>
          <w:sz w:val="22"/>
        </w:rPr>
        <w:t xml:space="preserve"> or </w:t>
      </w:r>
      <w:r>
        <w:rPr>
          <w:sz w:val="22"/>
        </w:rPr>
        <w:t xml:space="preserve">as a </w:t>
      </w:r>
      <w:r w:rsidRPr="00EE2FF3">
        <w:rPr>
          <w:sz w:val="22"/>
        </w:rPr>
        <w:t xml:space="preserve">normal troop, please contact CDT </w:t>
      </w:r>
      <w:r>
        <w:rPr>
          <w:sz w:val="22"/>
        </w:rPr>
        <w:t xml:space="preserve">Maria </w:t>
      </w:r>
      <w:proofErr w:type="spellStart"/>
      <w:r>
        <w:rPr>
          <w:sz w:val="22"/>
        </w:rPr>
        <w:t>Fabi</w:t>
      </w:r>
      <w:proofErr w:type="spellEnd"/>
      <w:r>
        <w:rPr>
          <w:sz w:val="22"/>
        </w:rPr>
        <w:t xml:space="preserve"> at </w:t>
      </w:r>
      <w:r w:rsidRPr="00EE2FF3">
        <w:rPr>
          <w:sz w:val="22"/>
        </w:rPr>
        <w:t>scoutmastercouncilstaff@gmail.com.</w:t>
      </w:r>
    </w:p>
    <w:p w:rsidR="00A80082" w:rsidRPr="00705255" w:rsidRDefault="00A80082" w:rsidP="00A80082">
      <w:pPr>
        <w:pStyle w:val="Header"/>
        <w:widowControl/>
        <w:tabs>
          <w:tab w:val="clear" w:pos="4320"/>
          <w:tab w:val="clear" w:pos="8640"/>
        </w:tabs>
        <w:ind w:left="1440" w:hanging="720"/>
        <w:rPr>
          <w:rFonts w:ascii="Times New Roman" w:hAnsi="Times New Roman"/>
        </w:rPr>
      </w:pPr>
    </w:p>
    <w:p w:rsidR="00A80082" w:rsidRDefault="00A80082" w:rsidP="00A80082">
      <w:pPr>
        <w:numPr>
          <w:ilvl w:val="0"/>
          <w:numId w:val="9"/>
        </w:numPr>
        <w:rPr>
          <w:b/>
          <w:sz w:val="24"/>
        </w:rPr>
      </w:pPr>
      <w:r w:rsidRPr="00705255">
        <w:rPr>
          <w:b/>
          <w:sz w:val="24"/>
        </w:rPr>
        <w:t>The following do not count toward troop points but individual awards are given for:</w:t>
      </w:r>
    </w:p>
    <w:p w:rsidR="00A80082" w:rsidRPr="00705255" w:rsidRDefault="00A80082" w:rsidP="00A80082">
      <w:pPr>
        <w:ind w:left="720"/>
        <w:rPr>
          <w:b/>
          <w:sz w:val="24"/>
        </w:rPr>
      </w:pPr>
    </w:p>
    <w:p w:rsidR="00A80082" w:rsidRDefault="00A80082" w:rsidP="00A80082">
      <w:pPr>
        <w:numPr>
          <w:ilvl w:val="0"/>
          <w:numId w:val="10"/>
        </w:numPr>
        <w:tabs>
          <w:tab w:val="clear" w:pos="2160"/>
          <w:tab w:val="num" w:pos="1080"/>
          <w:tab w:val="left" w:pos="1440"/>
        </w:tabs>
        <w:ind w:left="1440" w:hanging="720"/>
        <w:rPr>
          <w:sz w:val="22"/>
        </w:rPr>
      </w:pPr>
      <w:r w:rsidRPr="00705255">
        <w:rPr>
          <w:b/>
          <w:sz w:val="22"/>
        </w:rPr>
        <w:t>Scoutmaster’s Cook-Off:</w:t>
      </w:r>
      <w:r w:rsidRPr="00705255">
        <w:rPr>
          <w:sz w:val="22"/>
        </w:rPr>
        <w:t xml:space="preserve">  Scoutmasters are invited to participate in a cook-off at lunch ti</w:t>
      </w:r>
      <w:r>
        <w:rPr>
          <w:sz w:val="22"/>
        </w:rPr>
        <w:t>me on Saturday.  There are five</w:t>
      </w:r>
      <w:r w:rsidRPr="00705255">
        <w:rPr>
          <w:sz w:val="22"/>
        </w:rPr>
        <w:t xml:space="preserve"> categories: main dish, chili,</w:t>
      </w:r>
      <w:r>
        <w:rPr>
          <w:sz w:val="22"/>
        </w:rPr>
        <w:t xml:space="preserve"> Dutch </w:t>
      </w:r>
      <w:proofErr w:type="gramStart"/>
      <w:r>
        <w:rPr>
          <w:sz w:val="22"/>
        </w:rPr>
        <w:t>Oven</w:t>
      </w:r>
      <w:proofErr w:type="gramEnd"/>
      <w:r>
        <w:rPr>
          <w:sz w:val="22"/>
        </w:rPr>
        <w:t xml:space="preserve">, </w:t>
      </w:r>
      <w:proofErr w:type="spellStart"/>
      <w:r>
        <w:rPr>
          <w:sz w:val="22"/>
        </w:rPr>
        <w:t>lightfighter</w:t>
      </w:r>
      <w:proofErr w:type="spellEnd"/>
      <w:r w:rsidRPr="00705255">
        <w:rPr>
          <w:sz w:val="22"/>
        </w:rPr>
        <w:t xml:space="preserve"> and dessert.  </w:t>
      </w:r>
      <w:r>
        <w:rPr>
          <w:sz w:val="22"/>
        </w:rPr>
        <w:t>Please refer to the enclosed letter for more detail about this competition.</w:t>
      </w:r>
    </w:p>
    <w:p w:rsidR="00A80082" w:rsidRDefault="00A80082" w:rsidP="00A80082">
      <w:pPr>
        <w:tabs>
          <w:tab w:val="left" w:pos="1440"/>
        </w:tabs>
        <w:ind w:left="1440"/>
        <w:rPr>
          <w:sz w:val="22"/>
        </w:rPr>
      </w:pPr>
    </w:p>
    <w:p w:rsidR="00A80082" w:rsidRDefault="00A80082" w:rsidP="00A80082">
      <w:pPr>
        <w:numPr>
          <w:ilvl w:val="0"/>
          <w:numId w:val="10"/>
        </w:numPr>
        <w:tabs>
          <w:tab w:val="clear" w:pos="2160"/>
          <w:tab w:val="num" w:pos="1080"/>
          <w:tab w:val="left" w:pos="1440"/>
        </w:tabs>
        <w:ind w:left="1440" w:hanging="720"/>
        <w:rPr>
          <w:sz w:val="22"/>
        </w:rPr>
      </w:pPr>
      <w:r w:rsidRPr="00705255">
        <w:rPr>
          <w:b/>
          <w:sz w:val="22"/>
        </w:rPr>
        <w:t>Troop Gateway Competition:</w:t>
      </w:r>
      <w:r w:rsidRPr="00705255">
        <w:rPr>
          <w:sz w:val="22"/>
        </w:rPr>
        <w:t xml:space="preserve">  Troops are encouraged to prepare a gateway for their campsite, to be judged by </w:t>
      </w:r>
      <w:proofErr w:type="spellStart"/>
      <w:r w:rsidRPr="00705255">
        <w:rPr>
          <w:sz w:val="22"/>
        </w:rPr>
        <w:t>camporee</w:t>
      </w:r>
      <w:proofErr w:type="spellEnd"/>
      <w:r w:rsidRPr="00705255">
        <w:rPr>
          <w:sz w:val="22"/>
        </w:rPr>
        <w:t xml:space="preserve"> staff.  The troop must bring all materials and completely remove the gateway before leaving Sunday morning.  Troops may </w:t>
      </w:r>
      <w:r w:rsidRPr="00705255">
        <w:rPr>
          <w:sz w:val="22"/>
          <w:u w:val="single"/>
        </w:rPr>
        <w:t>not</w:t>
      </w:r>
      <w:r w:rsidRPr="00705255">
        <w:rPr>
          <w:sz w:val="22"/>
        </w:rPr>
        <w:t xml:space="preserve"> utilize trees, vines, or other vegetation from </w:t>
      </w:r>
      <w:smartTag w:uri="urn:schemas-microsoft-com:office:smarttags" w:element="place">
        <w:smartTag w:uri="urn:schemas-microsoft-com:office:smarttags" w:element="PlaceType">
          <w:r w:rsidRPr="00705255">
            <w:rPr>
              <w:sz w:val="22"/>
            </w:rPr>
            <w:t>Camp</w:t>
          </w:r>
        </w:smartTag>
        <w:r w:rsidRPr="00705255">
          <w:rPr>
            <w:sz w:val="22"/>
          </w:rPr>
          <w:t xml:space="preserve"> </w:t>
        </w:r>
        <w:smartTag w:uri="urn:schemas-microsoft-com:office:smarttags" w:element="PlaceType">
          <w:r w:rsidRPr="00705255">
            <w:rPr>
              <w:sz w:val="22"/>
            </w:rPr>
            <w:t>Lake</w:t>
          </w:r>
        </w:smartTag>
        <w:r w:rsidRPr="00705255">
          <w:rPr>
            <w:sz w:val="22"/>
          </w:rPr>
          <w:t xml:space="preserve"> </w:t>
        </w:r>
        <w:smartTag w:uri="urn:schemas-microsoft-com:office:smarttags" w:element="PlaceName">
          <w:r w:rsidRPr="00705255">
            <w:rPr>
              <w:sz w:val="22"/>
            </w:rPr>
            <w:t>Frederick</w:t>
          </w:r>
        </w:smartTag>
      </w:smartTag>
      <w:r w:rsidRPr="00705255">
        <w:rPr>
          <w:sz w:val="22"/>
        </w:rPr>
        <w:t xml:space="preserve"> grounds.</w:t>
      </w:r>
    </w:p>
    <w:p w:rsidR="00A80082" w:rsidRDefault="00A80082" w:rsidP="00A80082">
      <w:pPr>
        <w:rPr>
          <w:b/>
          <w:sz w:val="32"/>
        </w:rPr>
      </w:pPr>
      <w:r>
        <w:rPr>
          <w:b/>
          <w:sz w:val="32"/>
        </w:rPr>
        <w:br w:type="page"/>
      </w:r>
    </w:p>
    <w:p w:rsidR="00A80082" w:rsidRDefault="00A80082" w:rsidP="00A80082">
      <w:pPr>
        <w:rPr>
          <w:b/>
          <w:sz w:val="32"/>
        </w:rPr>
      </w:pPr>
    </w:p>
    <w:p w:rsidR="00A80082" w:rsidRPr="00FE5CF5" w:rsidRDefault="00A80082" w:rsidP="00A80082">
      <w:pPr>
        <w:rPr>
          <w:b/>
          <w:sz w:val="32"/>
        </w:rPr>
      </w:pPr>
      <w:r w:rsidRPr="00FE5CF5">
        <w:rPr>
          <w:b/>
          <w:sz w:val="32"/>
        </w:rPr>
        <w:t xml:space="preserve">D. </w:t>
      </w:r>
      <w:r>
        <w:rPr>
          <w:b/>
          <w:sz w:val="32"/>
        </w:rPr>
        <w:t xml:space="preserve"> </w:t>
      </w:r>
      <w:r w:rsidRPr="00FE5CF5">
        <w:rPr>
          <w:b/>
          <w:sz w:val="32"/>
        </w:rPr>
        <w:t>Tentative Time Schedule:</w:t>
      </w:r>
    </w:p>
    <w:tbl>
      <w:tblPr>
        <w:tblW w:w="10569" w:type="dxa"/>
        <w:tblInd w:w="450" w:type="dxa"/>
        <w:tblLayout w:type="fixed"/>
        <w:tblLook w:val="04A0"/>
      </w:tblPr>
      <w:tblGrid>
        <w:gridCol w:w="595"/>
        <w:gridCol w:w="1412"/>
        <w:gridCol w:w="3371"/>
        <w:gridCol w:w="2731"/>
        <w:gridCol w:w="2460"/>
      </w:tblGrid>
      <w:tr w:rsidR="00A80082" w:rsidRPr="0000334F" w:rsidTr="00E24454">
        <w:trPr>
          <w:trHeight w:val="450"/>
        </w:trPr>
        <w:tc>
          <w:tcPr>
            <w:tcW w:w="595" w:type="dxa"/>
            <w:tcBorders>
              <w:top w:val="nil"/>
              <w:left w:val="nil"/>
              <w:bottom w:val="nil"/>
              <w:right w:val="nil"/>
            </w:tcBorders>
            <w:shd w:val="clear" w:color="auto" w:fill="auto"/>
            <w:noWrap/>
            <w:textDirection w:val="btLr"/>
            <w:vAlign w:val="center"/>
            <w:hideMark/>
          </w:tcPr>
          <w:p w:rsidR="00A80082" w:rsidRPr="0000334F" w:rsidRDefault="00A80082" w:rsidP="00E24454">
            <w:pPr>
              <w:jc w:val="center"/>
              <w:rPr>
                <w:color w:val="000000"/>
                <w:sz w:val="16"/>
                <w:szCs w:val="16"/>
              </w:rPr>
            </w:pPr>
          </w:p>
        </w:tc>
        <w:tc>
          <w:tcPr>
            <w:tcW w:w="9974" w:type="dxa"/>
            <w:gridSpan w:val="4"/>
            <w:tcBorders>
              <w:top w:val="nil"/>
              <w:left w:val="nil"/>
              <w:bottom w:val="nil"/>
              <w:right w:val="nil"/>
            </w:tcBorders>
            <w:shd w:val="clear" w:color="auto" w:fill="auto"/>
            <w:noWrap/>
            <w:vAlign w:val="bottom"/>
            <w:hideMark/>
          </w:tcPr>
          <w:p w:rsidR="00A80082" w:rsidRPr="00D848DE" w:rsidRDefault="00A80082" w:rsidP="00E24454">
            <w:pPr>
              <w:rPr>
                <w:b/>
                <w:bCs/>
                <w:color w:val="000000"/>
                <w:sz w:val="24"/>
                <w:szCs w:val="24"/>
              </w:rPr>
            </w:pPr>
            <w:r w:rsidRPr="00D848DE">
              <w:rPr>
                <w:b/>
                <w:bCs/>
                <w:color w:val="000000"/>
                <w:sz w:val="24"/>
                <w:szCs w:val="24"/>
              </w:rPr>
              <w:t>Scoutmasters' Council 201</w:t>
            </w:r>
            <w:r>
              <w:rPr>
                <w:b/>
                <w:bCs/>
                <w:color w:val="000000"/>
                <w:sz w:val="24"/>
                <w:szCs w:val="24"/>
              </w:rPr>
              <w:t>6</w:t>
            </w:r>
            <w:r w:rsidRPr="00D848DE">
              <w:rPr>
                <w:b/>
                <w:bCs/>
                <w:color w:val="000000"/>
                <w:sz w:val="24"/>
                <w:szCs w:val="24"/>
              </w:rPr>
              <w:t xml:space="preserve"> Scout Camporee Schedule of Events</w:t>
            </w:r>
          </w:p>
        </w:tc>
      </w:tr>
      <w:tr w:rsidR="00A80082" w:rsidRPr="0000334F" w:rsidTr="00E24454">
        <w:trPr>
          <w:trHeight w:val="285"/>
        </w:trPr>
        <w:tc>
          <w:tcPr>
            <w:tcW w:w="595" w:type="dxa"/>
            <w:tcBorders>
              <w:top w:val="nil"/>
              <w:left w:val="nil"/>
              <w:bottom w:val="nil"/>
              <w:right w:val="nil"/>
            </w:tcBorders>
            <w:shd w:val="clear" w:color="auto" w:fill="auto"/>
            <w:noWrap/>
            <w:textDirection w:val="btLr"/>
            <w:vAlign w:val="center"/>
            <w:hideMark/>
          </w:tcPr>
          <w:p w:rsidR="00A80082" w:rsidRPr="0000334F" w:rsidRDefault="00A80082" w:rsidP="00E24454">
            <w:pPr>
              <w:jc w:val="center"/>
              <w:rPr>
                <w:color w:val="000000"/>
                <w:sz w:val="16"/>
                <w:szCs w:val="16"/>
              </w:rPr>
            </w:pPr>
          </w:p>
        </w:tc>
        <w:tc>
          <w:tcPr>
            <w:tcW w:w="1412" w:type="dxa"/>
            <w:tcBorders>
              <w:top w:val="nil"/>
              <w:left w:val="nil"/>
              <w:bottom w:val="nil"/>
              <w:right w:val="nil"/>
            </w:tcBorders>
            <w:shd w:val="clear" w:color="auto" w:fill="auto"/>
            <w:noWrap/>
            <w:vAlign w:val="bottom"/>
            <w:hideMark/>
          </w:tcPr>
          <w:p w:rsidR="00A80082" w:rsidRPr="0000334F" w:rsidRDefault="00A80082" w:rsidP="00E24454">
            <w:pPr>
              <w:jc w:val="center"/>
              <w:rPr>
                <w:color w:val="000000"/>
                <w:sz w:val="16"/>
                <w:szCs w:val="16"/>
              </w:rPr>
            </w:pPr>
          </w:p>
        </w:tc>
        <w:tc>
          <w:tcPr>
            <w:tcW w:w="3371" w:type="dxa"/>
            <w:tcBorders>
              <w:top w:val="nil"/>
              <w:left w:val="nil"/>
              <w:bottom w:val="nil"/>
              <w:right w:val="nil"/>
            </w:tcBorders>
            <w:shd w:val="clear" w:color="auto" w:fill="auto"/>
            <w:noWrap/>
            <w:vAlign w:val="bottom"/>
            <w:hideMark/>
          </w:tcPr>
          <w:p w:rsidR="00A80082" w:rsidRPr="0000334F" w:rsidRDefault="00A80082" w:rsidP="00E24454">
            <w:pPr>
              <w:rPr>
                <w:color w:val="000000"/>
                <w:sz w:val="16"/>
                <w:szCs w:val="16"/>
              </w:rPr>
            </w:pPr>
          </w:p>
        </w:tc>
        <w:tc>
          <w:tcPr>
            <w:tcW w:w="2731" w:type="dxa"/>
            <w:tcBorders>
              <w:top w:val="nil"/>
              <w:left w:val="nil"/>
              <w:bottom w:val="nil"/>
              <w:right w:val="nil"/>
            </w:tcBorders>
            <w:shd w:val="clear" w:color="auto" w:fill="auto"/>
            <w:noWrap/>
            <w:vAlign w:val="bottom"/>
            <w:hideMark/>
          </w:tcPr>
          <w:p w:rsidR="00A80082" w:rsidRPr="0000334F" w:rsidRDefault="00A80082" w:rsidP="00E24454">
            <w:pPr>
              <w:rPr>
                <w:color w:val="000000"/>
                <w:sz w:val="16"/>
                <w:szCs w:val="16"/>
              </w:rPr>
            </w:pPr>
          </w:p>
        </w:tc>
        <w:tc>
          <w:tcPr>
            <w:tcW w:w="2460" w:type="dxa"/>
            <w:tcBorders>
              <w:top w:val="nil"/>
              <w:left w:val="nil"/>
              <w:bottom w:val="nil"/>
              <w:right w:val="nil"/>
            </w:tcBorders>
            <w:shd w:val="clear" w:color="auto" w:fill="auto"/>
            <w:noWrap/>
            <w:vAlign w:val="bottom"/>
            <w:hideMark/>
          </w:tcPr>
          <w:p w:rsidR="00A80082" w:rsidRPr="0000334F" w:rsidRDefault="00A80082" w:rsidP="00E24454">
            <w:pPr>
              <w:rPr>
                <w:color w:val="000000"/>
                <w:sz w:val="16"/>
                <w:szCs w:val="16"/>
              </w:rPr>
            </w:pPr>
          </w:p>
        </w:tc>
      </w:tr>
      <w:tr w:rsidR="00A80082" w:rsidRPr="0000334F" w:rsidTr="00E24454">
        <w:trPr>
          <w:gridAfter w:val="1"/>
          <w:wAfter w:w="2460" w:type="dxa"/>
          <w:trHeight w:val="330"/>
        </w:trPr>
        <w:tc>
          <w:tcPr>
            <w:tcW w:w="595" w:type="dxa"/>
            <w:tcBorders>
              <w:top w:val="nil"/>
              <w:left w:val="nil"/>
              <w:bottom w:val="single" w:sz="4" w:space="0" w:color="auto"/>
              <w:right w:val="nil"/>
            </w:tcBorders>
            <w:shd w:val="clear" w:color="auto" w:fill="auto"/>
            <w:noWrap/>
            <w:textDirection w:val="btLr"/>
            <w:vAlign w:val="center"/>
            <w:hideMark/>
          </w:tcPr>
          <w:p w:rsidR="00A80082" w:rsidRPr="0000334F" w:rsidRDefault="00A80082" w:rsidP="00E24454">
            <w:pPr>
              <w:jc w:val="center"/>
              <w:rPr>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082" w:rsidRPr="0000334F" w:rsidRDefault="00A80082" w:rsidP="00E24454">
            <w:pPr>
              <w:jc w:val="center"/>
              <w:rPr>
                <w:b/>
                <w:bCs/>
                <w:color w:val="000000"/>
                <w:sz w:val="16"/>
                <w:szCs w:val="16"/>
              </w:rPr>
            </w:pPr>
            <w:r w:rsidRPr="0000334F">
              <w:rPr>
                <w:b/>
                <w:bCs/>
                <w:color w:val="000000"/>
                <w:sz w:val="16"/>
                <w:szCs w:val="16"/>
              </w:rPr>
              <w:t>Time</w:t>
            </w:r>
          </w:p>
        </w:tc>
        <w:tc>
          <w:tcPr>
            <w:tcW w:w="3371" w:type="dxa"/>
            <w:tcBorders>
              <w:top w:val="single" w:sz="4" w:space="0" w:color="auto"/>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b/>
                <w:bCs/>
                <w:color w:val="000000"/>
                <w:sz w:val="16"/>
                <w:szCs w:val="16"/>
              </w:rPr>
            </w:pPr>
            <w:r w:rsidRPr="0000334F">
              <w:rPr>
                <w:b/>
                <w:bCs/>
                <w:color w:val="000000"/>
                <w:sz w:val="16"/>
                <w:szCs w:val="16"/>
              </w:rPr>
              <w:t>Event</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b/>
                <w:bCs/>
                <w:color w:val="000000"/>
                <w:sz w:val="16"/>
                <w:szCs w:val="16"/>
              </w:rPr>
            </w:pPr>
            <w:r w:rsidRPr="0000334F">
              <w:rPr>
                <w:b/>
                <w:bCs/>
                <w:color w:val="000000"/>
                <w:sz w:val="16"/>
                <w:szCs w:val="16"/>
              </w:rPr>
              <w:t>Location</w:t>
            </w:r>
          </w:p>
        </w:tc>
      </w:tr>
      <w:tr w:rsidR="00A80082" w:rsidRPr="0000334F" w:rsidTr="00E24454">
        <w:trPr>
          <w:gridAfter w:val="1"/>
          <w:wAfter w:w="2460" w:type="dxa"/>
          <w:trHeight w:val="285"/>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0082" w:rsidRPr="0000334F" w:rsidRDefault="00A80082" w:rsidP="00E24454">
            <w:pPr>
              <w:jc w:val="center"/>
              <w:rPr>
                <w:color w:val="000000"/>
                <w:sz w:val="16"/>
                <w:szCs w:val="16"/>
              </w:rPr>
            </w:pPr>
            <w:r>
              <w:rPr>
                <w:color w:val="000000"/>
                <w:sz w:val="16"/>
                <w:szCs w:val="16"/>
              </w:rPr>
              <w:t>Friday</w:t>
            </w:r>
            <w:r>
              <w:rPr>
                <w:color w:val="000000"/>
                <w:sz w:val="16"/>
                <w:szCs w:val="16"/>
              </w:rPr>
              <w:br/>
              <w:t>29 April</w:t>
            </w:r>
            <w:r w:rsidRPr="0000334F">
              <w:rPr>
                <w:color w:val="000000"/>
                <w:sz w:val="16"/>
                <w:szCs w:val="16"/>
              </w:rPr>
              <w:t xml:space="preserve"> 201</w:t>
            </w:r>
            <w:r>
              <w:rPr>
                <w:color w:val="000000"/>
                <w:sz w:val="16"/>
                <w:szCs w:val="16"/>
              </w:rPr>
              <w:t>6</w:t>
            </w: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sidRPr="0000334F">
              <w:rPr>
                <w:color w:val="000000"/>
                <w:sz w:val="16"/>
                <w:szCs w:val="16"/>
              </w:rPr>
              <w:t>11</w:t>
            </w:r>
            <w:r>
              <w:rPr>
                <w:color w:val="000000"/>
                <w:sz w:val="16"/>
                <w:szCs w:val="16"/>
              </w:rPr>
              <w:t>:</w:t>
            </w:r>
            <w:r w:rsidRPr="0000334F">
              <w:rPr>
                <w:color w:val="000000"/>
                <w:sz w:val="16"/>
                <w:szCs w:val="16"/>
              </w:rPr>
              <w:t>30</w:t>
            </w:r>
            <w:r>
              <w:rPr>
                <w:color w:val="000000"/>
                <w:sz w:val="16"/>
                <w:szCs w:val="16"/>
              </w:rPr>
              <w:t>am</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Arrival / Trail Opens</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 Natural Bridge</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2:</w:t>
            </w:r>
            <w:r w:rsidRPr="0000334F">
              <w:rPr>
                <w:color w:val="000000"/>
                <w:sz w:val="16"/>
                <w:szCs w:val="16"/>
              </w:rPr>
              <w:t>00</w:t>
            </w:r>
            <w:r>
              <w:rPr>
                <w:color w:val="000000"/>
                <w:sz w:val="16"/>
                <w:szCs w:val="16"/>
              </w:rPr>
              <w:t>pm</w:t>
            </w:r>
            <w:r w:rsidRPr="0000334F">
              <w:rPr>
                <w:color w:val="000000"/>
                <w:sz w:val="16"/>
                <w:szCs w:val="16"/>
              </w:rPr>
              <w:t>-</w:t>
            </w:r>
            <w:r>
              <w:rPr>
                <w:color w:val="000000"/>
                <w:sz w:val="16"/>
                <w:szCs w:val="16"/>
              </w:rPr>
              <w:t>6:</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Hike to Lake Frederick (Light fighters Only)</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Default="00A80082" w:rsidP="00E24454">
            <w:pPr>
              <w:jc w:val="center"/>
              <w:rPr>
                <w:color w:val="000000"/>
                <w:sz w:val="16"/>
                <w:szCs w:val="16"/>
              </w:rPr>
            </w:pPr>
            <w:r>
              <w:rPr>
                <w:color w:val="000000"/>
                <w:sz w:val="16"/>
                <w:szCs w:val="16"/>
              </w:rPr>
              <w:t>Move from Camp Natural Bridge to</w:t>
            </w:r>
          </w:p>
          <w:p w:rsidR="00A80082" w:rsidRPr="009D780C" w:rsidRDefault="00A80082" w:rsidP="00E24454">
            <w:pPr>
              <w:jc w:val="center"/>
              <w:rPr>
                <w:sz w:val="16"/>
                <w:szCs w:val="16"/>
              </w:rPr>
            </w:pPr>
            <w:r>
              <w:rPr>
                <w:color w:val="000000"/>
                <w:sz w:val="16"/>
                <w:szCs w:val="16"/>
              </w:rPr>
              <w:t>Lake Frederick (</w:t>
            </w:r>
            <w:r w:rsidRPr="005F7B1F">
              <w:rPr>
                <w:b/>
                <w:sz w:val="16"/>
                <w:szCs w:val="16"/>
              </w:rPr>
              <w:t>2.5 miles</w:t>
            </w:r>
            <w:r>
              <w:rPr>
                <w:sz w:val="16"/>
                <w:szCs w:val="16"/>
              </w:rPr>
              <w:t>)</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2:00-7:00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Pr>
                <w:color w:val="000000"/>
                <w:sz w:val="16"/>
                <w:szCs w:val="16"/>
              </w:rPr>
              <w:t>Trading Post Open (Pre-Order/Pick-up Only)</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Pr>
                <w:color w:val="000000"/>
                <w:sz w:val="16"/>
                <w:szCs w:val="16"/>
              </w:rPr>
              <w:t>Parade Field</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8:</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SPL Meeting and Safety Brief</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Scoutmaster Meeting and Safety Brief</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11:</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Accountability Formation / Cadet Brief</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12:</w:t>
            </w:r>
            <w:r w:rsidRPr="0000334F">
              <w:rPr>
                <w:color w:val="000000"/>
                <w:sz w:val="16"/>
                <w:szCs w:val="16"/>
              </w:rPr>
              <w:t>00</w:t>
            </w:r>
            <w:r>
              <w:rPr>
                <w:color w:val="000000"/>
                <w:sz w:val="16"/>
                <w:szCs w:val="16"/>
              </w:rPr>
              <w:t>am</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Taps / Accountability</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A-Frames / Campsites</w:t>
            </w:r>
          </w:p>
        </w:tc>
      </w:tr>
      <w:tr w:rsidR="00A80082" w:rsidRPr="0000334F" w:rsidTr="00E24454">
        <w:trPr>
          <w:gridAfter w:val="1"/>
          <w:wAfter w:w="2460" w:type="dxa"/>
          <w:trHeight w:val="285"/>
        </w:trPr>
        <w:tc>
          <w:tcPr>
            <w:tcW w:w="5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082" w:rsidRPr="0000334F" w:rsidRDefault="00A80082" w:rsidP="00E24454">
            <w:pPr>
              <w:jc w:val="center"/>
              <w:rPr>
                <w:color w:val="000000"/>
                <w:sz w:val="16"/>
                <w:szCs w:val="16"/>
              </w:rPr>
            </w:pPr>
            <w:r w:rsidRPr="0000334F">
              <w:rPr>
                <w:color w:val="000000"/>
                <w:sz w:val="16"/>
                <w:szCs w:val="16"/>
              </w:rPr>
              <w:t>Saturday</w:t>
            </w:r>
            <w:r w:rsidRPr="0000334F">
              <w:rPr>
                <w:color w:val="000000"/>
                <w:sz w:val="16"/>
                <w:szCs w:val="16"/>
              </w:rPr>
              <w:br/>
            </w:r>
            <w:r>
              <w:rPr>
                <w:color w:val="000000"/>
                <w:sz w:val="16"/>
                <w:szCs w:val="16"/>
              </w:rPr>
              <w:t xml:space="preserve">30 April </w:t>
            </w:r>
            <w:r w:rsidRPr="0000334F">
              <w:rPr>
                <w:color w:val="000000"/>
                <w:sz w:val="16"/>
                <w:szCs w:val="16"/>
              </w:rPr>
              <w:t>201</w:t>
            </w:r>
            <w:r>
              <w:rPr>
                <w:color w:val="000000"/>
                <w:sz w:val="16"/>
                <w:szCs w:val="16"/>
              </w:rPr>
              <w:t>6</w:t>
            </w: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6:</w:t>
            </w:r>
            <w:r w:rsidRPr="0000334F">
              <w:rPr>
                <w:color w:val="000000"/>
                <w:sz w:val="16"/>
                <w:szCs w:val="16"/>
              </w:rPr>
              <w:t>00</w:t>
            </w:r>
            <w:r>
              <w:rPr>
                <w:color w:val="000000"/>
                <w:sz w:val="16"/>
                <w:szCs w:val="16"/>
              </w:rPr>
              <w:t>am</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Scout Reveille</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6:</w:t>
            </w:r>
            <w:r w:rsidRPr="0000334F">
              <w:rPr>
                <w:color w:val="000000"/>
                <w:sz w:val="16"/>
                <w:szCs w:val="16"/>
              </w:rPr>
              <w:t>15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Cadet / Scout PT</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7:</w:t>
            </w:r>
            <w:r w:rsidRPr="0000334F">
              <w:rPr>
                <w:color w:val="000000"/>
                <w:sz w:val="16"/>
                <w:szCs w:val="16"/>
              </w:rPr>
              <w:t xml:space="preserve">00 </w:t>
            </w:r>
            <w:r>
              <w:rPr>
                <w:color w:val="000000"/>
                <w:sz w:val="16"/>
                <w:szCs w:val="16"/>
              </w:rPr>
              <w:t>–</w:t>
            </w:r>
            <w:r w:rsidRPr="0000334F">
              <w:rPr>
                <w:color w:val="000000"/>
                <w:sz w:val="16"/>
                <w:szCs w:val="16"/>
              </w:rPr>
              <w:t xml:space="preserve"> </w:t>
            </w:r>
            <w:r>
              <w:rPr>
                <w:color w:val="000000"/>
                <w:sz w:val="16"/>
                <w:szCs w:val="16"/>
              </w:rPr>
              <w:t>7:</w:t>
            </w:r>
            <w:r w:rsidRPr="0000334F">
              <w:rPr>
                <w:color w:val="000000"/>
                <w:sz w:val="16"/>
                <w:szCs w:val="16"/>
              </w:rPr>
              <w:t>45</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Breakfast</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Campsites / Mess Hall</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7:</w:t>
            </w:r>
            <w:r w:rsidRPr="0000334F">
              <w:rPr>
                <w:color w:val="000000"/>
                <w:sz w:val="16"/>
                <w:szCs w:val="16"/>
              </w:rPr>
              <w:t xml:space="preserve">00 </w:t>
            </w:r>
            <w:r>
              <w:rPr>
                <w:color w:val="000000"/>
                <w:sz w:val="16"/>
                <w:szCs w:val="16"/>
              </w:rPr>
              <w:t>–</w:t>
            </w:r>
            <w:r w:rsidRPr="0000334F">
              <w:rPr>
                <w:color w:val="000000"/>
                <w:sz w:val="16"/>
                <w:szCs w:val="16"/>
              </w:rPr>
              <w:t xml:space="preserve"> </w:t>
            </w:r>
            <w:r>
              <w:rPr>
                <w:color w:val="000000"/>
                <w:sz w:val="16"/>
                <w:szCs w:val="16"/>
              </w:rPr>
              <w:t>8:</w:t>
            </w:r>
            <w:r w:rsidRPr="0000334F">
              <w:rPr>
                <w:color w:val="000000"/>
                <w:sz w:val="16"/>
                <w:szCs w:val="16"/>
              </w:rPr>
              <w:t>45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Breakfast / Hygiene / Site Prep</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Respective 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8:</w:t>
            </w:r>
            <w:r w:rsidRPr="0000334F">
              <w:rPr>
                <w:color w:val="000000"/>
                <w:sz w:val="16"/>
                <w:szCs w:val="16"/>
              </w:rPr>
              <w:t>30</w:t>
            </w:r>
            <w:r>
              <w:rPr>
                <w:color w:val="000000"/>
                <w:sz w:val="16"/>
                <w:szCs w:val="16"/>
              </w:rPr>
              <w:t>-9:00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Opening Ceremony</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 xml:space="preserve">00 </w:t>
            </w:r>
            <w:r>
              <w:rPr>
                <w:color w:val="000000"/>
                <w:sz w:val="16"/>
                <w:szCs w:val="16"/>
              </w:rPr>
              <w:t>–</w:t>
            </w:r>
            <w:r w:rsidRPr="0000334F">
              <w:rPr>
                <w:color w:val="000000"/>
                <w:sz w:val="16"/>
                <w:szCs w:val="16"/>
              </w:rPr>
              <w:t xml:space="preserve"> </w:t>
            </w:r>
            <w:r>
              <w:rPr>
                <w:color w:val="000000"/>
                <w:sz w:val="16"/>
                <w:szCs w:val="16"/>
              </w:rPr>
              <w:t>9:</w:t>
            </w:r>
            <w:r w:rsidRPr="0000334F">
              <w:rPr>
                <w:color w:val="000000"/>
                <w:sz w:val="16"/>
                <w:szCs w:val="16"/>
              </w:rPr>
              <w:t>15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UH</w:t>
            </w:r>
            <w:r>
              <w:rPr>
                <w:color w:val="000000"/>
                <w:sz w:val="16"/>
                <w:szCs w:val="16"/>
              </w:rPr>
              <w:t>-</w:t>
            </w:r>
            <w:r w:rsidRPr="0000334F">
              <w:rPr>
                <w:color w:val="000000"/>
                <w:sz w:val="16"/>
                <w:szCs w:val="16"/>
              </w:rPr>
              <w:t>60 Fly-In</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9:00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Competitive / USMA Clubs Sites Open</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Respective 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Trading Post Open</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sidRPr="0000334F">
              <w:rPr>
                <w:color w:val="000000"/>
                <w:sz w:val="16"/>
                <w:szCs w:val="16"/>
              </w:rPr>
              <w:t>10</w:t>
            </w:r>
            <w:r>
              <w:rPr>
                <w:color w:val="000000"/>
                <w:sz w:val="16"/>
                <w:szCs w:val="16"/>
              </w:rPr>
              <w:t>:</w:t>
            </w:r>
            <w:r w:rsidRPr="0000334F">
              <w:rPr>
                <w:color w:val="000000"/>
                <w:sz w:val="16"/>
                <w:szCs w:val="16"/>
              </w:rPr>
              <w:t xml:space="preserve">00 </w:t>
            </w:r>
            <w:r>
              <w:rPr>
                <w:color w:val="000000"/>
                <w:sz w:val="16"/>
                <w:szCs w:val="16"/>
              </w:rPr>
              <w:t>–</w:t>
            </w:r>
            <w:r w:rsidRPr="0000334F">
              <w:rPr>
                <w:color w:val="000000"/>
                <w:sz w:val="16"/>
                <w:szCs w:val="16"/>
              </w:rPr>
              <w:t xml:space="preserve"> 12</w:t>
            </w:r>
            <w:r>
              <w:rPr>
                <w:color w:val="000000"/>
                <w:sz w:val="16"/>
                <w:szCs w:val="16"/>
              </w:rPr>
              <w:t>:</w:t>
            </w:r>
            <w:r w:rsidRPr="0000334F">
              <w:rPr>
                <w:color w:val="000000"/>
                <w:sz w:val="16"/>
                <w:szCs w:val="16"/>
              </w:rPr>
              <w:t>00</w:t>
            </w:r>
            <w:r>
              <w:rPr>
                <w:color w:val="000000"/>
                <w:sz w:val="16"/>
                <w:szCs w:val="16"/>
              </w:rPr>
              <w:t>pm</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Military Static Displays Open</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sidRPr="0000334F">
              <w:rPr>
                <w:color w:val="000000"/>
                <w:sz w:val="16"/>
                <w:szCs w:val="16"/>
              </w:rPr>
              <w:t>11</w:t>
            </w:r>
            <w:r>
              <w:rPr>
                <w:color w:val="000000"/>
                <w:sz w:val="16"/>
                <w:szCs w:val="16"/>
              </w:rPr>
              <w:t>:</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VIP Lunch</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sidRPr="0000334F">
              <w:rPr>
                <w:color w:val="000000"/>
                <w:sz w:val="16"/>
                <w:szCs w:val="16"/>
              </w:rPr>
              <w:t>11</w:t>
            </w:r>
            <w:r>
              <w:rPr>
                <w:color w:val="000000"/>
                <w:sz w:val="16"/>
                <w:szCs w:val="16"/>
              </w:rPr>
              <w:t>:</w:t>
            </w:r>
            <w:r w:rsidRPr="0000334F">
              <w:rPr>
                <w:color w:val="000000"/>
                <w:sz w:val="16"/>
                <w:szCs w:val="16"/>
              </w:rPr>
              <w:t xml:space="preserve">45 </w:t>
            </w:r>
            <w:r>
              <w:rPr>
                <w:color w:val="000000"/>
                <w:sz w:val="16"/>
                <w:szCs w:val="16"/>
              </w:rPr>
              <w:t>–</w:t>
            </w:r>
            <w:r w:rsidRPr="0000334F">
              <w:rPr>
                <w:color w:val="000000"/>
                <w:sz w:val="16"/>
                <w:szCs w:val="16"/>
              </w:rPr>
              <w:t xml:space="preserve"> 12</w:t>
            </w:r>
            <w:r>
              <w:rPr>
                <w:color w:val="000000"/>
                <w:sz w:val="16"/>
                <w:szCs w:val="16"/>
              </w:rPr>
              <w:t>:</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Scoutmaster Cook-Off</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1:</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UH</w:t>
            </w:r>
            <w:r>
              <w:rPr>
                <w:color w:val="000000"/>
                <w:sz w:val="16"/>
                <w:szCs w:val="16"/>
              </w:rPr>
              <w:t>-</w:t>
            </w:r>
            <w:r w:rsidRPr="0000334F">
              <w:rPr>
                <w:color w:val="000000"/>
                <w:sz w:val="16"/>
                <w:szCs w:val="16"/>
              </w:rPr>
              <w:t>60 Depart</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1:</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Scout Lunch</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1:</w:t>
            </w:r>
            <w:r w:rsidRPr="0000334F">
              <w:rPr>
                <w:color w:val="000000"/>
                <w:sz w:val="16"/>
                <w:szCs w:val="16"/>
              </w:rPr>
              <w:t>00-</w:t>
            </w:r>
            <w:r>
              <w:rPr>
                <w:color w:val="000000"/>
                <w:sz w:val="16"/>
                <w:szCs w:val="16"/>
              </w:rPr>
              <w:t>1:</w:t>
            </w:r>
            <w:r w:rsidRPr="0000334F">
              <w:rPr>
                <w:color w:val="000000"/>
                <w:sz w:val="16"/>
                <w:szCs w:val="16"/>
              </w:rPr>
              <w:t>45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USMA  Admissions Presentation</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5:</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Competitive / USMA Club Sites</w:t>
            </w:r>
            <w:r>
              <w:rPr>
                <w:color w:val="000000"/>
                <w:sz w:val="16"/>
                <w:szCs w:val="16"/>
              </w:rPr>
              <w:t xml:space="preserve"> Close</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Activity 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5:</w:t>
            </w:r>
            <w:r w:rsidRPr="0000334F">
              <w:rPr>
                <w:color w:val="000000"/>
                <w:sz w:val="16"/>
                <w:szCs w:val="16"/>
              </w:rPr>
              <w:t>00-</w:t>
            </w:r>
            <w:r>
              <w:rPr>
                <w:color w:val="000000"/>
                <w:sz w:val="16"/>
                <w:szCs w:val="16"/>
              </w:rPr>
              <w:t>6:</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Pr>
                <w:color w:val="000000"/>
                <w:sz w:val="16"/>
                <w:szCs w:val="16"/>
              </w:rPr>
              <w:t xml:space="preserve">Troop Time (Optional </w:t>
            </w:r>
            <w:r w:rsidRPr="0000334F">
              <w:rPr>
                <w:color w:val="000000"/>
                <w:sz w:val="16"/>
                <w:szCs w:val="16"/>
              </w:rPr>
              <w:t>Drill Practice</w:t>
            </w:r>
            <w:r>
              <w:rPr>
                <w:color w:val="000000"/>
                <w:sz w:val="16"/>
                <w:szCs w:val="16"/>
              </w:rPr>
              <w:t>)</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5:</w:t>
            </w:r>
            <w:r w:rsidRPr="0000334F">
              <w:rPr>
                <w:color w:val="000000"/>
                <w:sz w:val="16"/>
                <w:szCs w:val="16"/>
              </w:rPr>
              <w:t>15</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Site Equipment Return</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 / Warehouse (Bldg 913)</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5:</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Scorecard Due</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S3 A-Frame</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6:</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Cadet / Scout Dinner</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 / 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6:00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Trading Post Closes</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7:</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(Optional) Protestant / Catholic / Jewish Services</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Campfire / Flagpole / Scout Museum</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8:</w:t>
            </w:r>
            <w:r w:rsidRPr="0000334F">
              <w:rPr>
                <w:color w:val="000000"/>
                <w:sz w:val="16"/>
                <w:szCs w:val="16"/>
              </w:rPr>
              <w:t xml:space="preserve">00 </w:t>
            </w:r>
            <w:r>
              <w:rPr>
                <w:color w:val="000000"/>
                <w:sz w:val="16"/>
                <w:szCs w:val="16"/>
              </w:rPr>
              <w:t>–</w:t>
            </w:r>
            <w:r w:rsidRPr="0000334F">
              <w:rPr>
                <w:color w:val="000000"/>
                <w:sz w:val="16"/>
                <w:szCs w:val="16"/>
              </w:rPr>
              <w:t xml:space="preserve"> </w:t>
            </w:r>
            <w:r>
              <w:rPr>
                <w:color w:val="000000"/>
                <w:sz w:val="16"/>
                <w:szCs w:val="16"/>
              </w:rPr>
              <w:t>9:</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Campfire</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15</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Scoutmaster Meeting</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Mess Hall</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10:</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SPL Parade Info Meeting</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000000"/>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A5A5A5"/>
            <w:noWrap/>
            <w:vAlign w:val="bottom"/>
            <w:hideMark/>
          </w:tcPr>
          <w:p w:rsidR="00A80082" w:rsidRPr="0000334F" w:rsidRDefault="00A80082" w:rsidP="00E24454">
            <w:pPr>
              <w:jc w:val="center"/>
              <w:rPr>
                <w:color w:val="000000"/>
                <w:sz w:val="16"/>
                <w:szCs w:val="16"/>
              </w:rPr>
            </w:pPr>
            <w:r>
              <w:rPr>
                <w:color w:val="000000"/>
                <w:sz w:val="16"/>
                <w:szCs w:val="16"/>
              </w:rPr>
              <w:t>12:</w:t>
            </w:r>
            <w:r w:rsidRPr="0000334F">
              <w:rPr>
                <w:color w:val="000000"/>
                <w:sz w:val="16"/>
                <w:szCs w:val="16"/>
              </w:rPr>
              <w:t>00</w:t>
            </w:r>
            <w:r>
              <w:rPr>
                <w:color w:val="000000"/>
                <w:sz w:val="16"/>
                <w:szCs w:val="16"/>
              </w:rPr>
              <w:t>am</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Taps / Accountability</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A-Frames</w:t>
            </w:r>
          </w:p>
        </w:tc>
      </w:tr>
      <w:tr w:rsidR="00A80082" w:rsidRPr="0000334F" w:rsidTr="00E24454">
        <w:trPr>
          <w:gridAfter w:val="1"/>
          <w:wAfter w:w="2460" w:type="dxa"/>
          <w:trHeight w:val="285"/>
        </w:trPr>
        <w:tc>
          <w:tcPr>
            <w:tcW w:w="5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082" w:rsidRPr="0000334F" w:rsidRDefault="00A80082" w:rsidP="00E24454">
            <w:pPr>
              <w:jc w:val="center"/>
              <w:rPr>
                <w:color w:val="000000"/>
                <w:sz w:val="16"/>
                <w:szCs w:val="16"/>
              </w:rPr>
            </w:pPr>
            <w:r w:rsidRPr="0000334F">
              <w:rPr>
                <w:color w:val="000000"/>
                <w:sz w:val="16"/>
                <w:szCs w:val="16"/>
              </w:rPr>
              <w:t>Sunday</w:t>
            </w:r>
            <w:r w:rsidRPr="0000334F">
              <w:rPr>
                <w:color w:val="000000"/>
                <w:sz w:val="16"/>
                <w:szCs w:val="16"/>
              </w:rPr>
              <w:br/>
            </w:r>
            <w:r>
              <w:rPr>
                <w:color w:val="000000"/>
                <w:sz w:val="16"/>
                <w:szCs w:val="16"/>
              </w:rPr>
              <w:t>01</w:t>
            </w:r>
            <w:r w:rsidRPr="0000334F">
              <w:rPr>
                <w:color w:val="000000"/>
                <w:sz w:val="16"/>
                <w:szCs w:val="16"/>
              </w:rPr>
              <w:t xml:space="preserve"> </w:t>
            </w:r>
            <w:r>
              <w:rPr>
                <w:color w:val="000000"/>
                <w:sz w:val="16"/>
                <w:szCs w:val="16"/>
              </w:rPr>
              <w:t>May</w:t>
            </w:r>
            <w:r w:rsidRPr="0000334F">
              <w:rPr>
                <w:color w:val="000000"/>
                <w:sz w:val="16"/>
                <w:szCs w:val="16"/>
              </w:rPr>
              <w:t xml:space="preserve"> 201</w:t>
            </w:r>
            <w:r>
              <w:rPr>
                <w:color w:val="000000"/>
                <w:sz w:val="16"/>
                <w:szCs w:val="16"/>
              </w:rPr>
              <w:t>6</w:t>
            </w: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6:0</w:t>
            </w:r>
            <w:r w:rsidRPr="0000334F">
              <w:rPr>
                <w:color w:val="000000"/>
                <w:sz w:val="16"/>
                <w:szCs w:val="16"/>
              </w:rPr>
              <w:t>0</w:t>
            </w:r>
            <w:r>
              <w:rPr>
                <w:color w:val="000000"/>
                <w:sz w:val="16"/>
                <w:szCs w:val="16"/>
              </w:rPr>
              <w:t>am</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Scout Reveille</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60"/>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7:</w:t>
            </w:r>
            <w:r w:rsidRPr="0000334F">
              <w:rPr>
                <w:color w:val="000000"/>
                <w:sz w:val="16"/>
                <w:szCs w:val="16"/>
              </w:rPr>
              <w:t xml:space="preserve">00 - </w:t>
            </w:r>
            <w:r>
              <w:rPr>
                <w:color w:val="000000"/>
                <w:sz w:val="16"/>
                <w:szCs w:val="16"/>
              </w:rPr>
              <w:t>Completion</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Breakfast / Hygiene / Breakdown</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Respective 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7:</w:t>
            </w:r>
            <w:r w:rsidRPr="0000334F">
              <w:rPr>
                <w:color w:val="000000"/>
                <w:sz w:val="16"/>
                <w:szCs w:val="16"/>
              </w:rPr>
              <w:t xml:space="preserve">00 </w:t>
            </w:r>
            <w:r>
              <w:rPr>
                <w:color w:val="000000"/>
                <w:sz w:val="16"/>
                <w:szCs w:val="16"/>
              </w:rPr>
              <w:t>–</w:t>
            </w:r>
            <w:r w:rsidRPr="0000334F">
              <w:rPr>
                <w:color w:val="000000"/>
                <w:sz w:val="16"/>
                <w:szCs w:val="16"/>
              </w:rPr>
              <w:t xml:space="preserve"> </w:t>
            </w:r>
            <w:r>
              <w:rPr>
                <w:color w:val="000000"/>
                <w:sz w:val="16"/>
                <w:szCs w:val="16"/>
              </w:rPr>
              <w:t>7:</w:t>
            </w:r>
            <w:r w:rsidRPr="0000334F">
              <w:rPr>
                <w:color w:val="000000"/>
                <w:sz w:val="16"/>
                <w:szCs w:val="16"/>
              </w:rPr>
              <w:t>45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Scout Breakfast</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8:</w:t>
            </w:r>
            <w:r w:rsidRPr="0000334F">
              <w:rPr>
                <w:color w:val="000000"/>
                <w:sz w:val="16"/>
                <w:szCs w:val="16"/>
              </w:rPr>
              <w:t xml:space="preserve">15 </w:t>
            </w:r>
            <w:r>
              <w:rPr>
                <w:color w:val="000000"/>
                <w:sz w:val="16"/>
                <w:szCs w:val="16"/>
              </w:rPr>
              <w:t>–</w:t>
            </w:r>
            <w:r w:rsidRPr="0000334F">
              <w:rPr>
                <w:color w:val="000000"/>
                <w:sz w:val="16"/>
                <w:szCs w:val="16"/>
              </w:rPr>
              <w:t xml:space="preserve"> </w:t>
            </w:r>
            <w:r>
              <w:rPr>
                <w:color w:val="000000"/>
                <w:sz w:val="16"/>
                <w:szCs w:val="16"/>
              </w:rPr>
              <w:t>8:</w:t>
            </w:r>
            <w:r w:rsidRPr="0000334F">
              <w:rPr>
                <w:color w:val="000000"/>
                <w:sz w:val="16"/>
                <w:szCs w:val="16"/>
              </w:rPr>
              <w:t>45</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Assembly for Closing Ceremony (in Position)</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Campsites / 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8:</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Trail Open for (optional) March Out</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Trail</w:t>
            </w:r>
            <w:r>
              <w:rPr>
                <w:color w:val="000000"/>
                <w:sz w:val="16"/>
                <w:szCs w:val="16"/>
              </w:rPr>
              <w:t xml:space="preserve"> (</w:t>
            </w:r>
            <w:r w:rsidRPr="005F7B1F">
              <w:rPr>
                <w:b/>
                <w:color w:val="000000"/>
                <w:sz w:val="16"/>
                <w:szCs w:val="16"/>
              </w:rPr>
              <w:t>2.5 miles</w:t>
            </w:r>
            <w:r>
              <w:rPr>
                <w:color w:val="000000"/>
                <w:sz w:val="16"/>
                <w:szCs w:val="16"/>
              </w:rPr>
              <w:t>)</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Pr>
                <w:color w:val="000000"/>
                <w:sz w:val="16"/>
                <w:szCs w:val="16"/>
              </w:rPr>
              <w:t xml:space="preserve">Review/Awards </w:t>
            </w:r>
            <w:r w:rsidRPr="0000334F">
              <w:rPr>
                <w:color w:val="000000"/>
                <w:sz w:val="16"/>
                <w:szCs w:val="16"/>
              </w:rPr>
              <w:t>Begins (Attention Sounded)</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9:</w:t>
            </w:r>
            <w:r w:rsidRPr="0000334F">
              <w:rPr>
                <w:color w:val="000000"/>
                <w:sz w:val="16"/>
                <w:szCs w:val="16"/>
              </w:rPr>
              <w:t>15</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Pass in Review</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Parade Field</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sidRPr="0000334F">
              <w:rPr>
                <w:color w:val="000000"/>
                <w:sz w:val="16"/>
                <w:szCs w:val="16"/>
              </w:rPr>
              <w:t>10</w:t>
            </w:r>
            <w:r>
              <w:rPr>
                <w:color w:val="000000"/>
                <w:sz w:val="16"/>
                <w:szCs w:val="16"/>
              </w:rPr>
              <w:t>:</w:t>
            </w:r>
            <w:r w:rsidRPr="0000334F">
              <w:rPr>
                <w:color w:val="000000"/>
                <w:sz w:val="16"/>
                <w:szCs w:val="16"/>
              </w:rPr>
              <w:t>30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T</w:t>
            </w:r>
            <w:r>
              <w:rPr>
                <w:color w:val="000000"/>
                <w:sz w:val="16"/>
                <w:szCs w:val="16"/>
              </w:rPr>
              <w:t>roops Begin Close Out / Depar</w:t>
            </w:r>
            <w:r w:rsidRPr="0000334F">
              <w:rPr>
                <w:color w:val="000000"/>
                <w:sz w:val="16"/>
                <w:szCs w:val="16"/>
              </w:rPr>
              <w:t>ture</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Respective 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sidRPr="0000334F">
              <w:rPr>
                <w:color w:val="000000"/>
                <w:sz w:val="16"/>
                <w:szCs w:val="16"/>
              </w:rPr>
              <w:t>11</w:t>
            </w:r>
            <w:r>
              <w:rPr>
                <w:color w:val="000000"/>
                <w:sz w:val="16"/>
                <w:szCs w:val="16"/>
              </w:rPr>
              <w:t>:</w:t>
            </w:r>
            <w:r w:rsidRPr="0000334F">
              <w:rPr>
                <w:color w:val="000000"/>
                <w:sz w:val="16"/>
                <w:szCs w:val="16"/>
              </w:rPr>
              <w:t>30-</w:t>
            </w:r>
            <w:r>
              <w:rPr>
                <w:color w:val="000000"/>
                <w:sz w:val="16"/>
                <w:szCs w:val="16"/>
              </w:rPr>
              <w:t>2:</w:t>
            </w:r>
            <w:r w:rsidRPr="0000334F">
              <w:rPr>
                <w:color w:val="000000"/>
                <w:sz w:val="16"/>
                <w:szCs w:val="16"/>
              </w:rPr>
              <w:t>30</w:t>
            </w:r>
            <w:r>
              <w:rPr>
                <w:color w:val="000000"/>
                <w:sz w:val="16"/>
                <w:szCs w:val="16"/>
              </w:rPr>
              <w:t>pm</w:t>
            </w:r>
          </w:p>
        </w:tc>
        <w:tc>
          <w:tcPr>
            <w:tcW w:w="337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Continue Breakdown</w:t>
            </w:r>
          </w:p>
        </w:tc>
        <w:tc>
          <w:tcPr>
            <w:tcW w:w="2731" w:type="dxa"/>
            <w:tcBorders>
              <w:top w:val="nil"/>
              <w:left w:val="nil"/>
              <w:bottom w:val="single" w:sz="4" w:space="0" w:color="auto"/>
              <w:right w:val="single" w:sz="4" w:space="0" w:color="auto"/>
            </w:tcBorders>
            <w:shd w:val="clear" w:color="auto" w:fill="92CDDC" w:themeFill="accent5" w:themeFillTint="99"/>
            <w:noWrap/>
            <w:vAlign w:val="bottom"/>
            <w:hideMark/>
          </w:tcPr>
          <w:p w:rsidR="00A80082" w:rsidRPr="0000334F" w:rsidRDefault="00A80082" w:rsidP="00E24454">
            <w:pPr>
              <w:jc w:val="center"/>
              <w:rPr>
                <w:color w:val="000000"/>
                <w:sz w:val="16"/>
                <w:szCs w:val="16"/>
              </w:rPr>
            </w:pPr>
            <w:r w:rsidRPr="0000334F">
              <w:rPr>
                <w:color w:val="000000"/>
                <w:sz w:val="16"/>
                <w:szCs w:val="16"/>
              </w:rPr>
              <w:t>Campsites</w:t>
            </w:r>
          </w:p>
        </w:tc>
      </w:tr>
      <w:tr w:rsidR="00A80082" w:rsidRPr="0000334F" w:rsidTr="00E24454">
        <w:trPr>
          <w:gridAfter w:val="1"/>
          <w:wAfter w:w="2460" w:type="dxa"/>
          <w:trHeight w:val="285"/>
        </w:trPr>
        <w:tc>
          <w:tcPr>
            <w:tcW w:w="595" w:type="dxa"/>
            <w:vMerge/>
            <w:tcBorders>
              <w:top w:val="nil"/>
              <w:left w:val="single" w:sz="4" w:space="0" w:color="auto"/>
              <w:bottom w:val="single" w:sz="4" w:space="0" w:color="auto"/>
              <w:right w:val="single" w:sz="4" w:space="0" w:color="auto"/>
            </w:tcBorders>
            <w:vAlign w:val="center"/>
            <w:hideMark/>
          </w:tcPr>
          <w:p w:rsidR="00A80082" w:rsidRPr="0000334F" w:rsidRDefault="00A80082" w:rsidP="00E24454">
            <w:pPr>
              <w:rPr>
                <w:color w:val="000000"/>
                <w:sz w:val="16"/>
                <w:szCs w:val="16"/>
              </w:rPr>
            </w:pPr>
          </w:p>
        </w:tc>
        <w:tc>
          <w:tcPr>
            <w:tcW w:w="1412" w:type="dxa"/>
            <w:tcBorders>
              <w:top w:val="nil"/>
              <w:left w:val="nil"/>
              <w:bottom w:val="single" w:sz="4" w:space="0" w:color="auto"/>
              <w:right w:val="single" w:sz="4" w:space="0" w:color="auto"/>
            </w:tcBorders>
            <w:shd w:val="clear" w:color="000000" w:fill="D8D8D8"/>
            <w:noWrap/>
            <w:vAlign w:val="bottom"/>
            <w:hideMark/>
          </w:tcPr>
          <w:p w:rsidR="00A80082" w:rsidRPr="0000334F" w:rsidRDefault="00A80082" w:rsidP="00E24454">
            <w:pPr>
              <w:jc w:val="center"/>
              <w:rPr>
                <w:color w:val="000000"/>
                <w:sz w:val="16"/>
                <w:szCs w:val="16"/>
              </w:rPr>
            </w:pPr>
            <w:r>
              <w:rPr>
                <w:color w:val="000000"/>
                <w:sz w:val="16"/>
                <w:szCs w:val="16"/>
              </w:rPr>
              <w:t>2:</w:t>
            </w:r>
            <w:r w:rsidRPr="0000334F">
              <w:rPr>
                <w:color w:val="000000"/>
                <w:sz w:val="16"/>
                <w:szCs w:val="16"/>
              </w:rPr>
              <w:t>00</w:t>
            </w:r>
          </w:p>
        </w:tc>
        <w:tc>
          <w:tcPr>
            <w:tcW w:w="337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Trail Closed</w:t>
            </w:r>
          </w:p>
        </w:tc>
        <w:tc>
          <w:tcPr>
            <w:tcW w:w="2731" w:type="dxa"/>
            <w:tcBorders>
              <w:top w:val="nil"/>
              <w:left w:val="nil"/>
              <w:bottom w:val="single" w:sz="4" w:space="0" w:color="auto"/>
              <w:right w:val="single" w:sz="4" w:space="0" w:color="auto"/>
            </w:tcBorders>
            <w:shd w:val="clear" w:color="auto" w:fill="auto"/>
            <w:noWrap/>
            <w:vAlign w:val="bottom"/>
            <w:hideMark/>
          </w:tcPr>
          <w:p w:rsidR="00A80082" w:rsidRPr="0000334F" w:rsidRDefault="00A80082" w:rsidP="00E24454">
            <w:pPr>
              <w:jc w:val="center"/>
              <w:rPr>
                <w:color w:val="000000"/>
                <w:sz w:val="16"/>
                <w:szCs w:val="16"/>
              </w:rPr>
            </w:pPr>
            <w:r w:rsidRPr="0000334F">
              <w:rPr>
                <w:color w:val="000000"/>
                <w:sz w:val="16"/>
                <w:szCs w:val="16"/>
              </w:rPr>
              <w:t>Camp Natural Bridge</w:t>
            </w:r>
          </w:p>
        </w:tc>
      </w:tr>
    </w:tbl>
    <w:p w:rsidR="00A80082" w:rsidRDefault="00A80082" w:rsidP="00A80082">
      <w:pPr>
        <w:ind w:left="360"/>
        <w:rPr>
          <w:sz w:val="22"/>
          <w:highlight w:val="lightGray"/>
        </w:rPr>
      </w:pPr>
    </w:p>
    <w:p w:rsidR="00A80082" w:rsidRDefault="00A80082" w:rsidP="00A80082">
      <w:pPr>
        <w:ind w:left="360"/>
        <w:rPr>
          <w:sz w:val="22"/>
          <w:highlight w:val="lightGray"/>
        </w:rPr>
      </w:pPr>
    </w:p>
    <w:p w:rsidR="00A80082" w:rsidRDefault="00A80082" w:rsidP="00A80082">
      <w:pPr>
        <w:ind w:left="360"/>
        <w:rPr>
          <w:sz w:val="22"/>
          <w:highlight w:val="lightGray"/>
        </w:rPr>
      </w:pPr>
    </w:p>
    <w:p w:rsidR="00A80082" w:rsidRPr="007C063D" w:rsidRDefault="00A80082" w:rsidP="00A80082">
      <w:pPr>
        <w:ind w:left="360"/>
        <w:rPr>
          <w:b/>
          <w:sz w:val="22"/>
        </w:rPr>
      </w:pPr>
      <w:r w:rsidRPr="007C063D">
        <w:rPr>
          <w:sz w:val="22"/>
        </w:rPr>
        <w:t xml:space="preserve">* Bull Hill is a challenging 3-mile hike leading from the parking area to the campsite.  Please bring appropriate footgear and equipment.  No one will be allowed to start on the trail after 1830.  All personnel arriving after that time will be directed to the campsite for drop off.  </w:t>
      </w:r>
      <w:r w:rsidRPr="007C063D">
        <w:rPr>
          <w:b/>
          <w:sz w:val="22"/>
        </w:rPr>
        <w:t xml:space="preserve">Note: The Bull Hill trail will be open on Friday </w:t>
      </w:r>
      <w:r>
        <w:rPr>
          <w:b/>
          <w:sz w:val="22"/>
        </w:rPr>
        <w:t>afternoon</w:t>
      </w:r>
      <w:r w:rsidRPr="007C063D">
        <w:rPr>
          <w:b/>
          <w:sz w:val="22"/>
        </w:rPr>
        <w:t xml:space="preserve"> AND Sunday morning.</w:t>
      </w:r>
      <w:r>
        <w:rPr>
          <w:b/>
          <w:sz w:val="22"/>
        </w:rPr>
        <w:t xml:space="preserve"> </w:t>
      </w:r>
      <w:r w:rsidRPr="007C063D">
        <w:rPr>
          <w:b/>
          <w:sz w:val="22"/>
        </w:rPr>
        <w:t xml:space="preserve"> In a change from years past, </w:t>
      </w:r>
      <w:proofErr w:type="spellStart"/>
      <w:r w:rsidRPr="007C063D">
        <w:rPr>
          <w:b/>
          <w:sz w:val="22"/>
        </w:rPr>
        <w:t>Lightfighters</w:t>
      </w:r>
      <w:proofErr w:type="spellEnd"/>
      <w:r w:rsidRPr="007C063D">
        <w:rPr>
          <w:b/>
          <w:sz w:val="22"/>
        </w:rPr>
        <w:t xml:space="preserve"> ARE EXPECTED TO HIKE OUT ON SUNDAY AS WELL.</w:t>
      </w:r>
    </w:p>
    <w:p w:rsidR="00A80082" w:rsidRPr="007C063D" w:rsidRDefault="00A80082" w:rsidP="00A80082">
      <w:pPr>
        <w:ind w:left="360"/>
        <w:rPr>
          <w:b/>
          <w:sz w:val="22"/>
        </w:rPr>
      </w:pPr>
    </w:p>
    <w:p w:rsidR="00A80082" w:rsidRDefault="00A80082" w:rsidP="00A80082">
      <w:pPr>
        <w:ind w:left="360"/>
        <w:rPr>
          <w:b/>
          <w:sz w:val="22"/>
        </w:rPr>
      </w:pPr>
      <w:r w:rsidRPr="007C063D">
        <w:rPr>
          <w:b/>
          <w:sz w:val="22"/>
        </w:rPr>
        <w:t xml:space="preserve">** Events </w:t>
      </w:r>
      <w:r>
        <w:rPr>
          <w:b/>
          <w:sz w:val="22"/>
        </w:rPr>
        <w:t>subject</w:t>
      </w:r>
      <w:r w:rsidRPr="007C063D">
        <w:rPr>
          <w:b/>
          <w:sz w:val="22"/>
        </w:rPr>
        <w:t xml:space="preserve"> to change based on weather and availability</w:t>
      </w:r>
    </w:p>
    <w:p w:rsidR="00A80082" w:rsidRDefault="00A80082" w:rsidP="00A80082">
      <w:pPr>
        <w:ind w:left="360"/>
        <w:rPr>
          <w:b/>
          <w:sz w:val="22"/>
        </w:rPr>
      </w:pPr>
    </w:p>
    <w:p w:rsidR="00A80082" w:rsidRDefault="00A80082" w:rsidP="00A80082">
      <w:pPr>
        <w:ind w:left="360"/>
        <w:rPr>
          <w:b/>
          <w:sz w:val="22"/>
        </w:rPr>
      </w:pPr>
    </w:p>
    <w:p w:rsidR="00A80082" w:rsidRPr="00155FD5" w:rsidRDefault="00A80082" w:rsidP="00A80082">
      <w:pPr>
        <w:ind w:left="360"/>
        <w:rPr>
          <w:b/>
          <w:sz w:val="22"/>
        </w:rPr>
      </w:pPr>
    </w:p>
    <w:p w:rsidR="00A80082" w:rsidRPr="00CB193C" w:rsidRDefault="00A80082" w:rsidP="00A80082">
      <w:pPr>
        <w:rPr>
          <w:b/>
          <w:sz w:val="32"/>
        </w:rPr>
      </w:pPr>
      <w:r w:rsidRPr="007C063D">
        <w:rPr>
          <w:b/>
          <w:sz w:val="32"/>
          <w:szCs w:val="32"/>
        </w:rPr>
        <w:t>E</w:t>
      </w:r>
      <w:r w:rsidRPr="007C063D">
        <w:rPr>
          <w:b/>
          <w:sz w:val="28"/>
        </w:rPr>
        <w:t xml:space="preserve">. </w:t>
      </w:r>
      <w:r w:rsidRPr="007C063D">
        <w:rPr>
          <w:b/>
          <w:sz w:val="32"/>
        </w:rPr>
        <w:t>Facilities Provided</w:t>
      </w:r>
    </w:p>
    <w:p w:rsidR="00A80082" w:rsidRPr="00CB193C" w:rsidRDefault="00A80082" w:rsidP="00A80082"/>
    <w:p w:rsidR="00A80082" w:rsidRPr="00CB193C" w:rsidRDefault="00A80082" w:rsidP="00A80082">
      <w:pPr>
        <w:numPr>
          <w:ilvl w:val="0"/>
          <w:numId w:val="1"/>
        </w:numPr>
        <w:tabs>
          <w:tab w:val="clear" w:pos="360"/>
          <w:tab w:val="num" w:pos="720"/>
        </w:tabs>
        <w:ind w:left="720"/>
        <w:rPr>
          <w:sz w:val="22"/>
        </w:rPr>
      </w:pPr>
      <w:r w:rsidRPr="00CB193C">
        <w:rPr>
          <w:b/>
          <w:sz w:val="22"/>
        </w:rPr>
        <w:t>Campsites</w:t>
      </w:r>
      <w:r>
        <w:rPr>
          <w:sz w:val="22"/>
        </w:rPr>
        <w:t xml:space="preserve">-Campsite size is based on the number of registered participants in each troop. The campsites will be assigned and will not be altered in any way.  </w:t>
      </w:r>
      <w:r w:rsidRPr="00CB193C">
        <w:rPr>
          <w:sz w:val="22"/>
        </w:rPr>
        <w:t>Do not expect anything larger.  Space is</w:t>
      </w:r>
      <w:r>
        <w:rPr>
          <w:sz w:val="22"/>
        </w:rPr>
        <w:t xml:space="preserve"> a premium and we have a record number of troops coming to the 54</w:t>
      </w:r>
      <w:r w:rsidRPr="0022044B">
        <w:rPr>
          <w:sz w:val="22"/>
          <w:vertAlign w:val="superscript"/>
        </w:rPr>
        <w:t>th</w:t>
      </w:r>
      <w:r>
        <w:rPr>
          <w:sz w:val="22"/>
        </w:rPr>
        <w:t xml:space="preserve"> SMC Camporee so please be understanding and patient.</w:t>
      </w:r>
    </w:p>
    <w:p w:rsidR="00A80082" w:rsidRPr="00CB193C" w:rsidRDefault="00A80082" w:rsidP="00A80082">
      <w:pPr>
        <w:numPr>
          <w:ilvl w:val="0"/>
          <w:numId w:val="2"/>
        </w:numPr>
        <w:tabs>
          <w:tab w:val="clear" w:pos="360"/>
          <w:tab w:val="num" w:pos="720"/>
        </w:tabs>
        <w:ind w:left="720"/>
        <w:rPr>
          <w:sz w:val="22"/>
        </w:rPr>
      </w:pPr>
      <w:r w:rsidRPr="00CB193C">
        <w:rPr>
          <w:b/>
          <w:sz w:val="22"/>
        </w:rPr>
        <w:t>Water</w:t>
      </w:r>
      <w:r w:rsidRPr="00CB193C">
        <w:rPr>
          <w:sz w:val="22"/>
        </w:rPr>
        <w:t>- Potable water will be supplied in water trailers spread throughout the camp areas.</w:t>
      </w:r>
    </w:p>
    <w:p w:rsidR="00A80082" w:rsidRPr="00CB193C" w:rsidRDefault="00A80082" w:rsidP="00A80082">
      <w:pPr>
        <w:numPr>
          <w:ilvl w:val="0"/>
          <w:numId w:val="3"/>
        </w:numPr>
        <w:tabs>
          <w:tab w:val="clear" w:pos="360"/>
          <w:tab w:val="num" w:pos="720"/>
        </w:tabs>
        <w:ind w:left="720"/>
        <w:rPr>
          <w:sz w:val="22"/>
        </w:rPr>
      </w:pPr>
      <w:r w:rsidRPr="00CB193C">
        <w:rPr>
          <w:b/>
          <w:sz w:val="22"/>
        </w:rPr>
        <w:t>Bathrooms/Latrines</w:t>
      </w:r>
      <w:r w:rsidRPr="00CB193C">
        <w:rPr>
          <w:sz w:val="22"/>
        </w:rPr>
        <w:t>- No bathrooms are available to scouts.  Latrines</w:t>
      </w:r>
      <w:r>
        <w:rPr>
          <w:sz w:val="22"/>
        </w:rPr>
        <w:t>/</w:t>
      </w:r>
      <w:proofErr w:type="spellStart"/>
      <w:r>
        <w:rPr>
          <w:sz w:val="22"/>
        </w:rPr>
        <w:t>porta</w:t>
      </w:r>
      <w:proofErr w:type="spellEnd"/>
      <w:r>
        <w:rPr>
          <w:sz w:val="22"/>
        </w:rPr>
        <w:t>-potties</w:t>
      </w:r>
      <w:r w:rsidRPr="00CB193C">
        <w:rPr>
          <w:sz w:val="22"/>
        </w:rPr>
        <w:t xml:space="preserve"> are located throughout the camp area.</w:t>
      </w:r>
    </w:p>
    <w:p w:rsidR="00A80082" w:rsidRPr="00CB193C" w:rsidRDefault="00A80082" w:rsidP="00A80082">
      <w:pPr>
        <w:numPr>
          <w:ilvl w:val="0"/>
          <w:numId w:val="4"/>
        </w:numPr>
        <w:tabs>
          <w:tab w:val="clear" w:pos="360"/>
          <w:tab w:val="num" w:pos="720"/>
        </w:tabs>
        <w:ind w:left="720"/>
        <w:rPr>
          <w:sz w:val="22"/>
        </w:rPr>
      </w:pPr>
      <w:r w:rsidRPr="00CB193C">
        <w:rPr>
          <w:b/>
          <w:sz w:val="22"/>
        </w:rPr>
        <w:t>Garbage</w:t>
      </w:r>
      <w:r w:rsidRPr="00CB193C">
        <w:rPr>
          <w:sz w:val="22"/>
        </w:rPr>
        <w:t>- Dumpsters will be provided.  Please help us by throwing trash inside, not next to, dumpsters.</w:t>
      </w:r>
    </w:p>
    <w:p w:rsidR="00A80082" w:rsidRPr="00B923DF" w:rsidRDefault="00A80082" w:rsidP="00A80082">
      <w:pPr>
        <w:numPr>
          <w:ilvl w:val="0"/>
          <w:numId w:val="4"/>
        </w:numPr>
        <w:tabs>
          <w:tab w:val="clear" w:pos="360"/>
          <w:tab w:val="num" w:pos="720"/>
        </w:tabs>
        <w:ind w:left="720"/>
        <w:rPr>
          <w:sz w:val="22"/>
        </w:rPr>
      </w:pPr>
      <w:r w:rsidRPr="00B923DF">
        <w:rPr>
          <w:b/>
          <w:sz w:val="22"/>
        </w:rPr>
        <w:t xml:space="preserve">Food and shelter are </w:t>
      </w:r>
      <w:r>
        <w:rPr>
          <w:b/>
          <w:sz w:val="22"/>
        </w:rPr>
        <w:t>NOT</w:t>
      </w:r>
      <w:r w:rsidRPr="00B923DF">
        <w:rPr>
          <w:b/>
          <w:sz w:val="22"/>
        </w:rPr>
        <w:t xml:space="preserve"> provided.  </w:t>
      </w:r>
      <w:r w:rsidRPr="00B923DF">
        <w:rPr>
          <w:sz w:val="22"/>
        </w:rPr>
        <w:t>Troops may bring whatever is necessary to cook with or on.  No open pit fires are allowed.</w:t>
      </w:r>
      <w:r>
        <w:rPr>
          <w:sz w:val="22"/>
        </w:rPr>
        <w:t xml:space="preserve">  Cooking stoves and similar items with contained flames are permitted.</w:t>
      </w:r>
    </w:p>
    <w:p w:rsidR="00A80082" w:rsidRPr="00B923DF" w:rsidRDefault="00A80082" w:rsidP="00A80082"/>
    <w:p w:rsidR="00A80082" w:rsidRPr="00B923DF" w:rsidRDefault="00A80082" w:rsidP="00A80082"/>
    <w:p w:rsidR="00A80082" w:rsidRPr="00705255" w:rsidRDefault="00A80082" w:rsidP="00A80082">
      <w:pPr>
        <w:pStyle w:val="Title"/>
        <w:jc w:val="left"/>
        <w:rPr>
          <w:sz w:val="40"/>
          <w:szCs w:val="40"/>
          <w:u w:val="single"/>
        </w:rPr>
      </w:pPr>
      <w:r w:rsidRPr="00705255">
        <w:br w:type="page"/>
      </w:r>
      <w:r w:rsidRPr="00705255">
        <w:rPr>
          <w:sz w:val="40"/>
          <w:szCs w:val="40"/>
          <w:u w:val="single"/>
        </w:rPr>
        <w:lastRenderedPageBreak/>
        <w:t>2. INSTRUCTIONS</w:t>
      </w:r>
    </w:p>
    <w:p w:rsidR="00A80082" w:rsidRPr="00705255" w:rsidRDefault="00A80082" w:rsidP="00A80082">
      <w:pPr>
        <w:pStyle w:val="Title"/>
        <w:rPr>
          <w:sz w:val="34"/>
        </w:rPr>
      </w:pPr>
    </w:p>
    <w:p w:rsidR="00A80082" w:rsidRPr="00EC5B60" w:rsidRDefault="00A80082" w:rsidP="00A80082">
      <w:pPr>
        <w:numPr>
          <w:ilvl w:val="0"/>
          <w:numId w:val="5"/>
        </w:numPr>
        <w:tabs>
          <w:tab w:val="clear" w:pos="720"/>
          <w:tab w:val="num" w:pos="360"/>
        </w:tabs>
        <w:ind w:hanging="720"/>
        <w:rPr>
          <w:b/>
          <w:caps/>
          <w:sz w:val="32"/>
          <w:szCs w:val="32"/>
        </w:rPr>
      </w:pPr>
      <w:r w:rsidRPr="00EC5B60">
        <w:rPr>
          <w:b/>
          <w:caps/>
          <w:sz w:val="32"/>
          <w:szCs w:val="32"/>
        </w:rPr>
        <w:t xml:space="preserve">Payments </w:t>
      </w:r>
    </w:p>
    <w:p w:rsidR="00A80082" w:rsidRPr="007C063D" w:rsidRDefault="00A80082" w:rsidP="00A80082">
      <w:pPr>
        <w:ind w:left="360"/>
        <w:rPr>
          <w:sz w:val="22"/>
        </w:rPr>
      </w:pPr>
      <w:r w:rsidRPr="007C063D">
        <w:rPr>
          <w:sz w:val="22"/>
        </w:rPr>
        <w:t xml:space="preserve">The cost to participate in the Camporee is $25.00 </w:t>
      </w:r>
      <w:r w:rsidRPr="007C063D">
        <w:rPr>
          <w:b/>
          <w:sz w:val="22"/>
        </w:rPr>
        <w:t xml:space="preserve">per participant </w:t>
      </w:r>
      <w:r w:rsidRPr="007C063D">
        <w:rPr>
          <w:sz w:val="22"/>
        </w:rPr>
        <w:t>(</w:t>
      </w:r>
      <w:r w:rsidRPr="007C063D">
        <w:rPr>
          <w:b/>
          <w:bCs/>
          <w:sz w:val="22"/>
        </w:rPr>
        <w:t>both</w:t>
      </w:r>
      <w:r w:rsidRPr="007C063D">
        <w:rPr>
          <w:sz w:val="22"/>
        </w:rPr>
        <w:t xml:space="preserve"> scouts and adults).</w:t>
      </w:r>
    </w:p>
    <w:p w:rsidR="00A80082" w:rsidRDefault="00A80082" w:rsidP="00A80082">
      <w:pPr>
        <w:ind w:left="360"/>
        <w:rPr>
          <w:sz w:val="22"/>
        </w:rPr>
      </w:pPr>
      <w:r w:rsidRPr="007C063D">
        <w:rPr>
          <w:sz w:val="22"/>
        </w:rPr>
        <w:t xml:space="preserve">We require the $25.00 fee per participant prior to your arrival at the Camporee.  This payment is nonrefundable and non transferable.  Checks should be made out to </w:t>
      </w:r>
      <w:r w:rsidRPr="00EC5B60">
        <w:rPr>
          <w:b/>
          <w:sz w:val="22"/>
        </w:rPr>
        <w:t>West Point</w:t>
      </w:r>
      <w:r>
        <w:rPr>
          <w:sz w:val="22"/>
        </w:rPr>
        <w:t xml:space="preserve"> </w:t>
      </w:r>
      <w:r>
        <w:rPr>
          <w:b/>
          <w:sz w:val="22"/>
        </w:rPr>
        <w:t>Scoutmaster’s</w:t>
      </w:r>
      <w:r w:rsidRPr="007C063D">
        <w:rPr>
          <w:b/>
          <w:sz w:val="22"/>
        </w:rPr>
        <w:t xml:space="preserve"> Council</w:t>
      </w:r>
      <w:r w:rsidRPr="007C063D">
        <w:rPr>
          <w:sz w:val="22"/>
        </w:rPr>
        <w:t>.  We will not accept cash.  Checks and registration forms should be returned together.  If you happen to have a scout drop or add to your roster we will not adjust the price accordingly when you in-process.  This is to cover the cost of the material that we have already ordered</w:t>
      </w:r>
      <w:r w:rsidRPr="001E6E65">
        <w:rPr>
          <w:sz w:val="22"/>
        </w:rPr>
        <w:t xml:space="preserve">.  </w:t>
      </w:r>
    </w:p>
    <w:p w:rsidR="00A80082" w:rsidRDefault="00A80082" w:rsidP="00A80082">
      <w:pPr>
        <w:ind w:left="360"/>
        <w:rPr>
          <w:sz w:val="22"/>
        </w:rPr>
      </w:pPr>
    </w:p>
    <w:p w:rsidR="00A80082" w:rsidRPr="0075330B" w:rsidRDefault="00A80082" w:rsidP="00A80082">
      <w:pPr>
        <w:ind w:left="360"/>
        <w:rPr>
          <w:b/>
          <w:sz w:val="22"/>
        </w:rPr>
      </w:pPr>
      <w:r w:rsidRPr="0075330B">
        <w:rPr>
          <w:b/>
          <w:sz w:val="22"/>
        </w:rPr>
        <w:t>Please annotate Troop Number and Hometown on the check for accountability purposes.</w:t>
      </w:r>
    </w:p>
    <w:p w:rsidR="00A80082" w:rsidRDefault="00A80082" w:rsidP="00A80082">
      <w:pPr>
        <w:ind w:left="360"/>
        <w:rPr>
          <w:sz w:val="22"/>
        </w:rPr>
      </w:pPr>
    </w:p>
    <w:p w:rsidR="00A80082" w:rsidRDefault="00A80082" w:rsidP="00A80082">
      <w:pPr>
        <w:ind w:left="360"/>
        <w:rPr>
          <w:sz w:val="22"/>
        </w:rPr>
      </w:pPr>
    </w:p>
    <w:p w:rsidR="00A80082" w:rsidRPr="0075330B" w:rsidRDefault="00A80082" w:rsidP="00A80082">
      <w:pPr>
        <w:ind w:left="360"/>
        <w:rPr>
          <w:b/>
          <w:sz w:val="28"/>
          <w:highlight w:val="yellow"/>
        </w:rPr>
      </w:pPr>
      <w:r w:rsidRPr="0075330B">
        <w:rPr>
          <w:b/>
          <w:sz w:val="28"/>
        </w:rPr>
        <w:t xml:space="preserve">NO checks will be accepted if not made out directly to </w:t>
      </w:r>
      <w:r>
        <w:rPr>
          <w:b/>
          <w:sz w:val="28"/>
        </w:rPr>
        <w:t>West Point Scoutmaster’s</w:t>
      </w:r>
      <w:r w:rsidRPr="0075330B">
        <w:rPr>
          <w:b/>
          <w:sz w:val="28"/>
        </w:rPr>
        <w:t xml:space="preserve"> Council.</w:t>
      </w:r>
      <w:r>
        <w:rPr>
          <w:b/>
          <w:sz w:val="28"/>
        </w:rPr>
        <w:t xml:space="preserve">  They will also not be accepted without Troop Number and Troop Hometown annotated.</w:t>
      </w:r>
    </w:p>
    <w:p w:rsidR="00A80082" w:rsidRPr="00B83B34" w:rsidRDefault="00A80082" w:rsidP="00A80082">
      <w:pPr>
        <w:ind w:left="360"/>
        <w:rPr>
          <w:sz w:val="22"/>
          <w:highlight w:val="yellow"/>
        </w:rPr>
      </w:pPr>
    </w:p>
    <w:p w:rsidR="00A80082" w:rsidRDefault="00A80082" w:rsidP="00A80082">
      <w:pPr>
        <w:ind w:left="360"/>
        <w:rPr>
          <w:sz w:val="32"/>
          <w:szCs w:val="32"/>
        </w:rPr>
      </w:pPr>
      <w:r>
        <w:rPr>
          <w:sz w:val="32"/>
          <w:szCs w:val="32"/>
        </w:rPr>
        <w:t>***See below for mailing instructions***</w:t>
      </w:r>
    </w:p>
    <w:p w:rsidR="00A80082" w:rsidRPr="00705255" w:rsidRDefault="00A80082" w:rsidP="00A80082">
      <w:pPr>
        <w:rPr>
          <w:sz w:val="32"/>
          <w:szCs w:val="32"/>
        </w:rPr>
      </w:pPr>
    </w:p>
    <w:p w:rsidR="00A80082" w:rsidRPr="00EC5B60" w:rsidRDefault="00A80082" w:rsidP="00A80082">
      <w:pPr>
        <w:numPr>
          <w:ilvl w:val="0"/>
          <w:numId w:val="5"/>
        </w:numPr>
        <w:tabs>
          <w:tab w:val="clear" w:pos="720"/>
          <w:tab w:val="num" w:pos="360"/>
        </w:tabs>
        <w:ind w:hanging="720"/>
        <w:rPr>
          <w:b/>
          <w:caps/>
          <w:sz w:val="32"/>
          <w:szCs w:val="32"/>
        </w:rPr>
      </w:pPr>
      <w:r w:rsidRPr="00EC5B60">
        <w:rPr>
          <w:b/>
          <w:caps/>
          <w:sz w:val="32"/>
          <w:szCs w:val="32"/>
        </w:rPr>
        <w:t>Medical / Liability Forms</w:t>
      </w:r>
    </w:p>
    <w:p w:rsidR="00A80082" w:rsidRPr="00EC5B60" w:rsidRDefault="00A80082" w:rsidP="00A80082">
      <w:pPr>
        <w:rPr>
          <w:b/>
          <w:caps/>
          <w:sz w:val="32"/>
          <w:szCs w:val="32"/>
        </w:rPr>
      </w:pPr>
    </w:p>
    <w:p w:rsidR="00A80082" w:rsidRDefault="00A80082" w:rsidP="00A80082">
      <w:pPr>
        <w:rPr>
          <w:sz w:val="22"/>
        </w:rPr>
      </w:pPr>
      <w:r w:rsidRPr="00EC5B60">
        <w:rPr>
          <w:sz w:val="22"/>
        </w:rPr>
        <w:t>Medical and Liability forms will be distributed closer to the Camporee date.  Please monitor email for these.</w:t>
      </w:r>
      <w:r>
        <w:rPr>
          <w:sz w:val="22"/>
        </w:rPr>
        <w:t xml:space="preserve">  No participant will be permitted within the Camporee without these turned in upon arrival.</w:t>
      </w:r>
    </w:p>
    <w:p w:rsidR="00A80082" w:rsidRDefault="00A80082" w:rsidP="00A80082">
      <w:pPr>
        <w:rPr>
          <w:sz w:val="22"/>
        </w:rPr>
      </w:pPr>
    </w:p>
    <w:p w:rsidR="00A80082" w:rsidRPr="00705255" w:rsidRDefault="00A80082" w:rsidP="00A80082">
      <w:pPr>
        <w:rPr>
          <w:sz w:val="22"/>
        </w:rPr>
      </w:pPr>
    </w:p>
    <w:p w:rsidR="00A80082" w:rsidRPr="00CB644D" w:rsidRDefault="00A80082" w:rsidP="00A80082">
      <w:pPr>
        <w:pStyle w:val="Header"/>
        <w:widowControl/>
        <w:tabs>
          <w:tab w:val="clear" w:pos="4320"/>
          <w:tab w:val="clear" w:pos="8640"/>
        </w:tabs>
        <w:rPr>
          <w:rFonts w:ascii="Times New Roman" w:hAnsi="Times New Roman"/>
          <w:sz w:val="22"/>
          <w:szCs w:val="22"/>
        </w:rPr>
      </w:pPr>
    </w:p>
    <w:p w:rsidR="00A80082" w:rsidRDefault="00A80082" w:rsidP="00A80082">
      <w:pPr>
        <w:pStyle w:val="Header"/>
        <w:widowControl/>
        <w:tabs>
          <w:tab w:val="clear" w:pos="4320"/>
          <w:tab w:val="clear" w:pos="8640"/>
          <w:tab w:val="left" w:pos="5425"/>
        </w:tabs>
        <w:ind w:left="360"/>
        <w:rPr>
          <w:rFonts w:ascii="Times New Roman" w:hAnsi="Times New Roman"/>
          <w:b/>
          <w:color w:val="FF0000"/>
          <w:sz w:val="32"/>
        </w:rPr>
      </w:pPr>
      <w:r>
        <w:rPr>
          <w:rFonts w:ascii="Times New Roman" w:hAnsi="Times New Roman"/>
          <w:b/>
          <w:color w:val="FF0000"/>
          <w:sz w:val="32"/>
        </w:rPr>
        <w:tab/>
      </w:r>
    </w:p>
    <w:p w:rsidR="00A80082" w:rsidRDefault="00A80082" w:rsidP="00A80082">
      <w:pPr>
        <w:pStyle w:val="Header"/>
        <w:widowControl/>
        <w:tabs>
          <w:tab w:val="clear" w:pos="4320"/>
          <w:tab w:val="clear" w:pos="8640"/>
          <w:tab w:val="left" w:pos="450"/>
        </w:tabs>
        <w:rPr>
          <w:rFonts w:ascii="Times New Roman" w:hAnsi="Times New Roman"/>
          <w:sz w:val="32"/>
        </w:rPr>
      </w:pPr>
      <w:r w:rsidRPr="00003F3F">
        <w:rPr>
          <w:rFonts w:ascii="Times New Roman" w:hAnsi="Times New Roman"/>
          <w:b/>
          <w:sz w:val="32"/>
        </w:rPr>
        <w:t>E.</w:t>
      </w:r>
      <w:r>
        <w:rPr>
          <w:rFonts w:ascii="Times New Roman" w:hAnsi="Times New Roman"/>
          <w:b/>
          <w:sz w:val="32"/>
        </w:rPr>
        <w:t xml:space="preserve"> TRADING POST INFORMATION</w:t>
      </w:r>
    </w:p>
    <w:p w:rsidR="00A80082" w:rsidRDefault="00A80082" w:rsidP="00A80082">
      <w:pPr>
        <w:pStyle w:val="Header"/>
        <w:widowControl/>
        <w:tabs>
          <w:tab w:val="clear" w:pos="4320"/>
          <w:tab w:val="clear" w:pos="8640"/>
          <w:tab w:val="left" w:pos="450"/>
        </w:tabs>
        <w:rPr>
          <w:rFonts w:ascii="Times New Roman" w:hAnsi="Times New Roman"/>
          <w:sz w:val="22"/>
        </w:rPr>
      </w:pPr>
      <w:r>
        <w:rPr>
          <w:rFonts w:ascii="Times New Roman" w:hAnsi="Times New Roman"/>
          <w:sz w:val="22"/>
        </w:rPr>
        <w:t xml:space="preserve">The Trading Post will be open as usual at the Camporee.  </w:t>
      </w:r>
    </w:p>
    <w:p w:rsidR="00A80082" w:rsidRPr="00873582" w:rsidRDefault="00A80082" w:rsidP="00A80082">
      <w:pPr>
        <w:pStyle w:val="Header"/>
        <w:widowControl/>
        <w:numPr>
          <w:ilvl w:val="0"/>
          <w:numId w:val="13"/>
        </w:numPr>
        <w:tabs>
          <w:tab w:val="clear" w:pos="4320"/>
          <w:tab w:val="clear" w:pos="8640"/>
          <w:tab w:val="left" w:pos="450"/>
        </w:tabs>
        <w:rPr>
          <w:rFonts w:ascii="Times New Roman" w:hAnsi="Times New Roman"/>
          <w:sz w:val="22"/>
        </w:rPr>
      </w:pPr>
      <w:r w:rsidRPr="00873582">
        <w:rPr>
          <w:rFonts w:ascii="Times New Roman" w:hAnsi="Times New Roman"/>
          <w:sz w:val="22"/>
        </w:rPr>
        <w:t>No preorders will be accepted this year.  We have accounted for this by ordering sufficient supply to have on hand at the Camporee.</w:t>
      </w:r>
    </w:p>
    <w:p w:rsidR="00A80082" w:rsidRPr="00873582" w:rsidRDefault="00A80082" w:rsidP="00A80082">
      <w:pPr>
        <w:pStyle w:val="Header"/>
        <w:widowControl/>
        <w:numPr>
          <w:ilvl w:val="0"/>
          <w:numId w:val="13"/>
        </w:numPr>
        <w:tabs>
          <w:tab w:val="clear" w:pos="4320"/>
          <w:tab w:val="clear" w:pos="8640"/>
          <w:tab w:val="left" w:pos="450"/>
        </w:tabs>
        <w:rPr>
          <w:rFonts w:ascii="Times New Roman" w:hAnsi="Times New Roman"/>
          <w:sz w:val="22"/>
        </w:rPr>
      </w:pPr>
      <w:r>
        <w:rPr>
          <w:rFonts w:ascii="Times New Roman" w:hAnsi="Times New Roman"/>
          <w:sz w:val="22"/>
        </w:rPr>
        <w:t>We attempted to facilitate preorder this year, however it could not be facilitated by the club administration of West Point</w:t>
      </w:r>
      <w:r w:rsidRPr="00873582">
        <w:rPr>
          <w:rFonts w:ascii="Times New Roman" w:hAnsi="Times New Roman"/>
          <w:sz w:val="22"/>
        </w:rPr>
        <w:t>.</w:t>
      </w:r>
    </w:p>
    <w:p w:rsidR="00A80082" w:rsidRPr="00873582" w:rsidRDefault="00A80082" w:rsidP="00A80082">
      <w:pPr>
        <w:rPr>
          <w:sz w:val="22"/>
          <w:szCs w:val="22"/>
        </w:rPr>
      </w:pPr>
    </w:p>
    <w:p w:rsidR="001067BB" w:rsidRDefault="001067BB" w:rsidP="00A80082"/>
    <w:sectPr w:rsidR="001067BB" w:rsidSect="00BE3096">
      <w:pgSz w:w="12240" w:h="15840"/>
      <w:pgMar w:top="1440" w:right="1440" w:bottom="144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0" w:rsidRDefault="00A80082" w:rsidP="00A6646D">
    <w:pPr>
      <w:pStyle w:val="Footer"/>
      <w:tabs>
        <w:tab w:val="clear" w:pos="8640"/>
        <w:tab w:val="right" w:pos="9360"/>
      </w:tabs>
    </w:pPr>
    <w:r>
      <w:t>5</w:t>
    </w:r>
    <w:r>
      <w:t>4</w:t>
    </w:r>
    <w:r w:rsidRPr="00C71FE2">
      <w:rPr>
        <w:vertAlign w:val="superscript"/>
      </w:rPr>
      <w:t>th</w:t>
    </w:r>
    <w:r>
      <w:t xml:space="preserve"> Annual West Point Invitational Camporee</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3</w:t>
    </w:r>
    <w:r>
      <w:rPr>
        <w:noProo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112"/>
    <w:multiLevelType w:val="hybridMultilevel"/>
    <w:tmpl w:val="C02CE0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85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C22531"/>
    <w:multiLevelType w:val="hybridMultilevel"/>
    <w:tmpl w:val="266A27E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57672"/>
    <w:multiLevelType w:val="hybridMultilevel"/>
    <w:tmpl w:val="D0003532"/>
    <w:lvl w:ilvl="0" w:tplc="8FEA8C86">
      <w:start w:val="1"/>
      <w:numFmt w:val="lowerLetter"/>
      <w:lvlText w:val="%1."/>
      <w:lvlJc w:val="left"/>
      <w:pPr>
        <w:tabs>
          <w:tab w:val="num" w:pos="2160"/>
        </w:tabs>
        <w:ind w:left="2160" w:hanging="360"/>
      </w:pPr>
      <w:rPr>
        <w:rFonts w:hint="default"/>
      </w:rPr>
    </w:lvl>
    <w:lvl w:ilvl="1" w:tplc="06DC9A70">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745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36602B"/>
    <w:multiLevelType w:val="hybridMultilevel"/>
    <w:tmpl w:val="4350D778"/>
    <w:lvl w:ilvl="0" w:tplc="8FEA8C8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8FFACFEA">
      <w:start w:val="1"/>
      <w:numFmt w:val="lowerLetter"/>
      <w:lvlText w:val="%3."/>
      <w:lvlJc w:val="left"/>
      <w:pPr>
        <w:tabs>
          <w:tab w:val="num" w:pos="3060"/>
        </w:tabs>
        <w:ind w:left="3060" w:hanging="360"/>
      </w:pPr>
      <w:rPr>
        <w:rFonts w:hint="default"/>
        <w:b w:val="0"/>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B02846"/>
    <w:multiLevelType w:val="hybridMultilevel"/>
    <w:tmpl w:val="7F765A98"/>
    <w:lvl w:ilvl="0" w:tplc="E22AE904">
      <w:start w:val="1"/>
      <w:numFmt w:val="decimal"/>
      <w:lvlText w:val="%1."/>
      <w:lvlJc w:val="left"/>
      <w:pPr>
        <w:tabs>
          <w:tab w:val="num" w:pos="720"/>
        </w:tabs>
        <w:ind w:left="720" w:hanging="360"/>
      </w:pPr>
      <w:rPr>
        <w:b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17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F642121"/>
    <w:multiLevelType w:val="hybridMultilevel"/>
    <w:tmpl w:val="3C641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F93133"/>
    <w:multiLevelType w:val="hybridMultilevel"/>
    <w:tmpl w:val="6B1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B5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AC4534"/>
    <w:multiLevelType w:val="hybridMultilevel"/>
    <w:tmpl w:val="DA466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81FFA"/>
    <w:multiLevelType w:val="singleLevel"/>
    <w:tmpl w:val="04090015"/>
    <w:lvl w:ilvl="0">
      <w:start w:val="1"/>
      <w:numFmt w:val="upperLetter"/>
      <w:lvlText w:val="%1."/>
      <w:lvlJc w:val="left"/>
      <w:pPr>
        <w:tabs>
          <w:tab w:val="num" w:pos="720"/>
        </w:tabs>
        <w:ind w:left="720" w:hanging="360"/>
      </w:pPr>
      <w:rPr>
        <w:rFonts w:hint="default"/>
      </w:rPr>
    </w:lvl>
  </w:abstractNum>
  <w:abstractNum w:abstractNumId="13">
    <w:nsid w:val="7E0E20A0"/>
    <w:multiLevelType w:val="hybridMultilevel"/>
    <w:tmpl w:val="5DC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12"/>
  </w:num>
  <w:num w:numId="6">
    <w:abstractNumId w:val="0"/>
  </w:num>
  <w:num w:numId="7">
    <w:abstractNumId w:val="3"/>
  </w:num>
  <w:num w:numId="8">
    <w:abstractNumId w:val="5"/>
  </w:num>
  <w:num w:numId="9">
    <w:abstractNumId w:val="6"/>
  </w:num>
  <w:num w:numId="10">
    <w:abstractNumId w:val="2"/>
  </w:num>
  <w:num w:numId="11">
    <w:abstractNumId w:val="8"/>
  </w:num>
  <w:num w:numId="12">
    <w:abstractNumId w:val="1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082"/>
    <w:rsid w:val="001067BB"/>
    <w:rsid w:val="0087403C"/>
    <w:rsid w:val="00A8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0082"/>
    <w:pPr>
      <w:keepNext/>
      <w:jc w:val="center"/>
      <w:outlineLvl w:val="0"/>
    </w:pPr>
    <w:rPr>
      <w:b/>
      <w:sz w:val="32"/>
    </w:rPr>
  </w:style>
  <w:style w:type="paragraph" w:styleId="Heading6">
    <w:name w:val="heading 6"/>
    <w:basedOn w:val="Normal"/>
    <w:next w:val="Normal"/>
    <w:link w:val="Heading6Char"/>
    <w:qFormat/>
    <w:rsid w:val="00A80082"/>
    <w:pPr>
      <w:keepNext/>
      <w:outlineLvl w:val="5"/>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082"/>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A80082"/>
    <w:rPr>
      <w:rFonts w:ascii="Times New Roman" w:eastAsia="Times New Roman" w:hAnsi="Times New Roman" w:cs="Times New Roman"/>
      <w:b/>
      <w:color w:val="000000"/>
      <w:szCs w:val="20"/>
    </w:rPr>
  </w:style>
  <w:style w:type="paragraph" w:styleId="Header">
    <w:name w:val="header"/>
    <w:basedOn w:val="Normal"/>
    <w:link w:val="HeaderChar"/>
    <w:rsid w:val="00A80082"/>
    <w:pPr>
      <w:widowControl w:val="0"/>
      <w:tabs>
        <w:tab w:val="center" w:pos="4320"/>
        <w:tab w:val="right" w:pos="8640"/>
      </w:tabs>
    </w:pPr>
    <w:rPr>
      <w:rFonts w:ascii="Courier (W1)" w:hAnsi="Courier (W1)"/>
    </w:rPr>
  </w:style>
  <w:style w:type="character" w:customStyle="1" w:styleId="HeaderChar">
    <w:name w:val="Header Char"/>
    <w:basedOn w:val="DefaultParagraphFont"/>
    <w:link w:val="Header"/>
    <w:rsid w:val="00A80082"/>
    <w:rPr>
      <w:rFonts w:ascii="Courier (W1)" w:eastAsia="Times New Roman" w:hAnsi="Courier (W1)" w:cs="Times New Roman"/>
      <w:sz w:val="20"/>
      <w:szCs w:val="20"/>
    </w:rPr>
  </w:style>
  <w:style w:type="character" w:styleId="Hyperlink">
    <w:name w:val="Hyperlink"/>
    <w:basedOn w:val="DefaultParagraphFont"/>
    <w:rsid w:val="00A80082"/>
    <w:rPr>
      <w:color w:val="0000FF"/>
      <w:u w:val="single"/>
    </w:rPr>
  </w:style>
  <w:style w:type="paragraph" w:styleId="Title">
    <w:name w:val="Title"/>
    <w:basedOn w:val="Normal"/>
    <w:link w:val="TitleChar"/>
    <w:qFormat/>
    <w:rsid w:val="00A80082"/>
    <w:pPr>
      <w:jc w:val="center"/>
    </w:pPr>
    <w:rPr>
      <w:b/>
      <w:sz w:val="32"/>
    </w:rPr>
  </w:style>
  <w:style w:type="character" w:customStyle="1" w:styleId="TitleChar">
    <w:name w:val="Title Char"/>
    <w:basedOn w:val="DefaultParagraphFont"/>
    <w:link w:val="Title"/>
    <w:rsid w:val="00A80082"/>
    <w:rPr>
      <w:rFonts w:ascii="Times New Roman" w:eastAsia="Times New Roman" w:hAnsi="Times New Roman" w:cs="Times New Roman"/>
      <w:b/>
      <w:sz w:val="32"/>
      <w:szCs w:val="20"/>
    </w:rPr>
  </w:style>
  <w:style w:type="paragraph" w:styleId="BodyTextIndent">
    <w:name w:val="Body Text Indent"/>
    <w:basedOn w:val="Normal"/>
    <w:link w:val="BodyTextIndentChar"/>
    <w:rsid w:val="00A80082"/>
    <w:pPr>
      <w:ind w:firstLine="720"/>
    </w:pPr>
    <w:rPr>
      <w:sz w:val="24"/>
    </w:rPr>
  </w:style>
  <w:style w:type="character" w:customStyle="1" w:styleId="BodyTextIndentChar">
    <w:name w:val="Body Text Indent Char"/>
    <w:basedOn w:val="DefaultParagraphFont"/>
    <w:link w:val="BodyTextIndent"/>
    <w:rsid w:val="00A80082"/>
    <w:rPr>
      <w:rFonts w:ascii="Times New Roman" w:eastAsia="Times New Roman" w:hAnsi="Times New Roman" w:cs="Times New Roman"/>
      <w:sz w:val="24"/>
      <w:szCs w:val="20"/>
    </w:rPr>
  </w:style>
  <w:style w:type="paragraph" w:styleId="BodyTextIndent2">
    <w:name w:val="Body Text Indent 2"/>
    <w:basedOn w:val="Normal"/>
    <w:link w:val="BodyTextIndent2Char"/>
    <w:rsid w:val="00A80082"/>
    <w:pPr>
      <w:ind w:firstLine="720"/>
    </w:pPr>
    <w:rPr>
      <w:sz w:val="22"/>
    </w:rPr>
  </w:style>
  <w:style w:type="character" w:customStyle="1" w:styleId="BodyTextIndent2Char">
    <w:name w:val="Body Text Indent 2 Char"/>
    <w:basedOn w:val="DefaultParagraphFont"/>
    <w:link w:val="BodyTextIndent2"/>
    <w:rsid w:val="00A80082"/>
    <w:rPr>
      <w:rFonts w:ascii="Times New Roman" w:eastAsia="Times New Roman" w:hAnsi="Times New Roman" w:cs="Times New Roman"/>
      <w:szCs w:val="20"/>
    </w:rPr>
  </w:style>
  <w:style w:type="paragraph" w:styleId="Footer">
    <w:name w:val="footer"/>
    <w:basedOn w:val="Normal"/>
    <w:link w:val="FooterChar"/>
    <w:rsid w:val="00A80082"/>
    <w:pPr>
      <w:tabs>
        <w:tab w:val="center" w:pos="4320"/>
        <w:tab w:val="right" w:pos="8640"/>
      </w:tabs>
    </w:pPr>
  </w:style>
  <w:style w:type="character" w:customStyle="1" w:styleId="FooterChar">
    <w:name w:val="Footer Char"/>
    <w:basedOn w:val="DefaultParagraphFont"/>
    <w:link w:val="Footer"/>
    <w:rsid w:val="00A80082"/>
    <w:rPr>
      <w:rFonts w:ascii="Times New Roman" w:eastAsia="Times New Roman" w:hAnsi="Times New Roman" w:cs="Times New Roman"/>
      <w:sz w:val="20"/>
      <w:szCs w:val="20"/>
    </w:rPr>
  </w:style>
  <w:style w:type="paragraph" w:styleId="ListParagraph">
    <w:name w:val="List Paragraph"/>
    <w:basedOn w:val="Normal"/>
    <w:uiPriority w:val="34"/>
    <w:qFormat/>
    <w:rsid w:val="00A80082"/>
    <w:pPr>
      <w:spacing w:after="200"/>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A8008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008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9665</Characters>
  <Application>Microsoft Office Word</Application>
  <DocSecurity>0</DocSecurity>
  <Lines>80</Lines>
  <Paragraphs>22</Paragraphs>
  <ScaleCrop>false</ScaleCrop>
  <Company>Microsoft</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2016-01-20T01:15:00Z</dcterms:created>
  <dcterms:modified xsi:type="dcterms:W3CDTF">2016-01-20T01:18:00Z</dcterms:modified>
</cp:coreProperties>
</file>